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045767" w:rsidRPr="0093037B" w14:paraId="5A192535" w14:textId="77777777" w:rsidTr="00B170CA">
        <w:trPr>
          <w:trHeight w:val="1181"/>
        </w:trPr>
        <w:tc>
          <w:tcPr>
            <w:tcW w:w="10538" w:type="dxa"/>
            <w:tcBorders>
              <w:top w:val="nil"/>
              <w:left w:val="nil"/>
              <w:bottom w:val="nil"/>
              <w:right w:val="nil"/>
            </w:tcBorders>
          </w:tcPr>
          <w:p w14:paraId="484693FE" w14:textId="0D2B6C3A" w:rsidR="00045767" w:rsidRDefault="00045767" w:rsidP="00045767">
            <w:pPr>
              <w:pStyle w:val="NormalWeb"/>
              <w:jc w:val="center"/>
            </w:pPr>
            <w:r>
              <w:rPr>
                <w:noProof/>
              </w:rPr>
              <w:drawing>
                <wp:inline distT="0" distB="0" distL="0" distR="0" wp14:anchorId="64EBE1E9" wp14:editId="092EB901">
                  <wp:extent cx="1361997" cy="581025"/>
                  <wp:effectExtent l="0" t="0" r="0" b="0"/>
                  <wp:docPr id="80249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607" cy="583418"/>
                          </a:xfrm>
                          <a:prstGeom prst="rect">
                            <a:avLst/>
                          </a:prstGeom>
                          <a:noFill/>
                          <a:ln>
                            <a:noFill/>
                          </a:ln>
                        </pic:spPr>
                      </pic:pic>
                    </a:graphicData>
                  </a:graphic>
                </wp:inline>
              </w:drawing>
            </w:r>
          </w:p>
          <w:p w14:paraId="09EAF65A" w14:textId="5AEE529B" w:rsidR="00045767" w:rsidRPr="00045767" w:rsidRDefault="00045767" w:rsidP="00045767">
            <w:pPr>
              <w:pStyle w:val="Heading8"/>
              <w:tabs>
                <w:tab w:val="left" w:pos="345"/>
                <w:tab w:val="center" w:pos="5161"/>
              </w:tabs>
              <w:spacing w:before="180"/>
              <w:jc w:val="center"/>
              <w:rPr>
                <w:rFonts w:ascii="Calibri" w:hAnsi="Calibri" w:cs="Calibri"/>
                <w:b/>
                <w:bCs/>
                <w:i w:val="0"/>
                <w:iCs w:val="0"/>
                <w:sz w:val="24"/>
                <w:szCs w:val="24"/>
                <w:u w:val="single"/>
              </w:rPr>
            </w:pPr>
            <w:r w:rsidRPr="00045767">
              <w:rPr>
                <w:rFonts w:ascii="Calibri" w:hAnsi="Calibri" w:cs="Calibri"/>
                <w:b/>
                <w:bCs/>
                <w:i w:val="0"/>
                <w:iCs w:val="0"/>
                <w:sz w:val="24"/>
                <w:szCs w:val="24"/>
                <w:u w:val="single"/>
              </w:rPr>
              <w:t xml:space="preserve">APPLICATION FOR WWETB ADULT LITERACY </w:t>
            </w:r>
            <w:r w:rsidR="00735C6B">
              <w:rPr>
                <w:rFonts w:ascii="Calibri" w:hAnsi="Calibri" w:cs="Calibri"/>
                <w:b/>
                <w:bCs/>
                <w:i w:val="0"/>
                <w:iCs w:val="0"/>
                <w:sz w:val="24"/>
                <w:szCs w:val="24"/>
                <w:u w:val="single"/>
              </w:rPr>
              <w:t>ADULT EDUCATOR</w:t>
            </w:r>
            <w:r w:rsidRPr="00045767">
              <w:rPr>
                <w:rFonts w:ascii="Calibri" w:hAnsi="Calibri" w:cs="Calibri"/>
                <w:b/>
                <w:bCs/>
                <w:i w:val="0"/>
                <w:iCs w:val="0"/>
                <w:sz w:val="24"/>
                <w:szCs w:val="24"/>
                <w:u w:val="single"/>
              </w:rPr>
              <w:t xml:space="preserve"> POOL</w:t>
            </w:r>
          </w:p>
          <w:p w14:paraId="15F99332" w14:textId="77777777" w:rsidR="00045767" w:rsidRPr="0096634D" w:rsidRDefault="00045767" w:rsidP="00B170CA"/>
          <w:p w14:paraId="229096FE" w14:textId="77777777" w:rsidR="00045767" w:rsidRDefault="00045767" w:rsidP="00B170CA">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1FFD6019" w14:textId="77777777" w:rsidR="00045767" w:rsidRDefault="00045767" w:rsidP="00B170CA">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565C600B" w14:textId="77777777" w:rsidR="00045767" w:rsidRDefault="00045767" w:rsidP="00B170CA">
            <w:pPr>
              <w:rPr>
                <w:rFonts w:asciiTheme="minorHAnsi" w:hAnsiTheme="minorHAnsi" w:cstheme="minorHAnsi"/>
                <w:i/>
                <w:sz w:val="22"/>
                <w:szCs w:val="22"/>
              </w:rPr>
            </w:pPr>
          </w:p>
          <w:p w14:paraId="30DD7258" w14:textId="77777777" w:rsidR="00045767" w:rsidRDefault="00045767" w:rsidP="00B170CA">
            <w:pPr>
              <w:rPr>
                <w:rFonts w:asciiTheme="minorHAnsi" w:hAnsiTheme="minorHAnsi" w:cstheme="minorHAnsi"/>
                <w:sz w:val="22"/>
                <w:szCs w:val="22"/>
              </w:rPr>
            </w:pPr>
            <w:r>
              <w:rPr>
                <w:rFonts w:asciiTheme="minorHAnsi" w:hAnsiTheme="minorHAnsi" w:cstheme="minorHAnsi"/>
                <w:sz w:val="22"/>
                <w:szCs w:val="22"/>
              </w:rPr>
              <w:t xml:space="preserve">           Please tick the appropriate boxes below, indicating the areas(s) which you are applying for:</w:t>
            </w:r>
          </w:p>
          <w:p w14:paraId="3A786679" w14:textId="77777777" w:rsidR="00045767" w:rsidRDefault="00045767" w:rsidP="00B170CA">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505"/>
              <w:gridCol w:w="535"/>
              <w:gridCol w:w="4208"/>
              <w:gridCol w:w="587"/>
            </w:tblGrid>
            <w:tr w:rsidR="00045767" w:rsidRPr="005B581A" w14:paraId="240767D6" w14:textId="77777777" w:rsidTr="00B170CA">
              <w:trPr>
                <w:trHeight w:val="667"/>
                <w:jc w:val="center"/>
              </w:trPr>
              <w:tc>
                <w:tcPr>
                  <w:tcW w:w="4505" w:type="dxa"/>
                  <w:tcBorders>
                    <w:top w:val="single" w:sz="4" w:space="0" w:color="auto"/>
                    <w:left w:val="single" w:sz="4" w:space="0" w:color="auto"/>
                    <w:bottom w:val="single" w:sz="4" w:space="0" w:color="auto"/>
                    <w:right w:val="single" w:sz="4" w:space="0" w:color="auto"/>
                  </w:tcBorders>
                  <w:hideMark/>
                </w:tcPr>
                <w:p w14:paraId="37FFF4E4" w14:textId="77777777" w:rsidR="00045767" w:rsidRPr="00FE3BE8" w:rsidRDefault="00045767" w:rsidP="00B170CA">
                  <w:pPr>
                    <w:rPr>
                      <w:rFonts w:asciiTheme="minorHAnsi" w:hAnsiTheme="minorHAnsi" w:cstheme="minorHAnsi"/>
                      <w:sz w:val="24"/>
                      <w:szCs w:val="24"/>
                    </w:rPr>
                  </w:pPr>
                  <w:r w:rsidRPr="00FE3BE8">
                    <w:rPr>
                      <w:rFonts w:asciiTheme="minorHAnsi" w:hAnsiTheme="minorHAnsi" w:cstheme="minorHAnsi"/>
                      <w:sz w:val="24"/>
                      <w:szCs w:val="24"/>
                    </w:rPr>
                    <w:t>Bunclody &amp; surrounding area</w:t>
                  </w:r>
                </w:p>
                <w:p w14:paraId="7162ACDC" w14:textId="77777777" w:rsidR="00045767" w:rsidRPr="00FE3BE8" w:rsidRDefault="00045767" w:rsidP="00B170CA">
                  <w:pPr>
                    <w:rPr>
                      <w:rFonts w:asciiTheme="minorHAnsi" w:hAnsiTheme="minorHAnsi" w:cstheme="minorHAnsi"/>
                      <w:sz w:val="24"/>
                      <w:szCs w:val="24"/>
                    </w:rPr>
                  </w:pPr>
                </w:p>
              </w:tc>
              <w:tc>
                <w:tcPr>
                  <w:tcW w:w="535" w:type="dxa"/>
                  <w:tcBorders>
                    <w:top w:val="single" w:sz="4" w:space="0" w:color="auto"/>
                    <w:left w:val="single" w:sz="4" w:space="0" w:color="auto"/>
                    <w:bottom w:val="single" w:sz="4" w:space="0" w:color="auto"/>
                    <w:right w:val="single" w:sz="4" w:space="0" w:color="auto"/>
                  </w:tcBorders>
                </w:tcPr>
                <w:p w14:paraId="718E728C" w14:textId="77777777" w:rsidR="00045767" w:rsidRPr="00FE3BE8" w:rsidRDefault="00045767" w:rsidP="00B170CA">
                  <w:pPr>
                    <w:rPr>
                      <w:rFonts w:asciiTheme="minorHAnsi" w:hAnsiTheme="minorHAnsi" w:cstheme="minorHAnsi"/>
                      <w:sz w:val="24"/>
                      <w:szCs w:val="24"/>
                    </w:rPr>
                  </w:pPr>
                  <w:r w:rsidRPr="00FE3BE8">
                    <w:rPr>
                      <w:rFonts w:asciiTheme="minorHAnsi" w:hAnsiTheme="minorHAnsi" w:cstheme="minorHAnsi"/>
                      <w:sz w:val="24"/>
                      <w:szCs w:val="24"/>
                    </w:rPr>
                    <w:t xml:space="preserve"> </w:t>
                  </w:r>
                </w:p>
              </w:tc>
              <w:tc>
                <w:tcPr>
                  <w:tcW w:w="4208" w:type="dxa"/>
                  <w:tcBorders>
                    <w:top w:val="single" w:sz="4" w:space="0" w:color="auto"/>
                    <w:left w:val="single" w:sz="4" w:space="0" w:color="auto"/>
                    <w:bottom w:val="single" w:sz="4" w:space="0" w:color="auto"/>
                    <w:right w:val="single" w:sz="4" w:space="0" w:color="auto"/>
                  </w:tcBorders>
                  <w:hideMark/>
                </w:tcPr>
                <w:p w14:paraId="00CD642B"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Dungarvan &amp; surrounding area</w:t>
                  </w:r>
                </w:p>
              </w:tc>
              <w:tc>
                <w:tcPr>
                  <w:tcW w:w="587" w:type="dxa"/>
                  <w:tcBorders>
                    <w:top w:val="single" w:sz="4" w:space="0" w:color="auto"/>
                    <w:left w:val="single" w:sz="4" w:space="0" w:color="auto"/>
                    <w:bottom w:val="single" w:sz="4" w:space="0" w:color="auto"/>
                    <w:right w:val="single" w:sz="4" w:space="0" w:color="auto"/>
                  </w:tcBorders>
                </w:tcPr>
                <w:p w14:paraId="62886A1C" w14:textId="77777777" w:rsidR="00045767" w:rsidRPr="005B581A" w:rsidRDefault="00045767" w:rsidP="00B170CA">
                  <w:pPr>
                    <w:rPr>
                      <w:rFonts w:asciiTheme="minorHAnsi" w:hAnsiTheme="minorHAnsi" w:cstheme="minorHAnsi"/>
                      <w:b/>
                      <w:bCs/>
                      <w:sz w:val="24"/>
                      <w:szCs w:val="24"/>
                    </w:rPr>
                  </w:pPr>
                </w:p>
                <w:p w14:paraId="265B9F9F" w14:textId="77777777" w:rsidR="00045767" w:rsidRPr="005B581A" w:rsidRDefault="00045767" w:rsidP="00B170CA">
                  <w:pPr>
                    <w:rPr>
                      <w:rFonts w:asciiTheme="minorHAnsi" w:hAnsiTheme="minorHAnsi" w:cstheme="minorHAnsi"/>
                      <w:b/>
                      <w:bCs/>
                      <w:sz w:val="24"/>
                      <w:szCs w:val="24"/>
                    </w:rPr>
                  </w:pPr>
                </w:p>
              </w:tc>
            </w:tr>
            <w:tr w:rsidR="00045767" w:rsidRPr="005B581A" w14:paraId="33905537" w14:textId="77777777" w:rsidTr="00B170CA">
              <w:trPr>
                <w:trHeight w:val="650"/>
                <w:jc w:val="center"/>
              </w:trPr>
              <w:tc>
                <w:tcPr>
                  <w:tcW w:w="4505" w:type="dxa"/>
                  <w:tcBorders>
                    <w:top w:val="single" w:sz="4" w:space="0" w:color="auto"/>
                    <w:left w:val="single" w:sz="4" w:space="0" w:color="auto"/>
                    <w:bottom w:val="single" w:sz="4" w:space="0" w:color="auto"/>
                    <w:right w:val="single" w:sz="4" w:space="0" w:color="auto"/>
                  </w:tcBorders>
                  <w:hideMark/>
                </w:tcPr>
                <w:p w14:paraId="4B2744BF"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Enniscorthy &amp; surrounding area</w:t>
                  </w:r>
                </w:p>
              </w:tc>
              <w:tc>
                <w:tcPr>
                  <w:tcW w:w="535" w:type="dxa"/>
                  <w:tcBorders>
                    <w:top w:val="single" w:sz="4" w:space="0" w:color="auto"/>
                    <w:left w:val="single" w:sz="4" w:space="0" w:color="auto"/>
                    <w:bottom w:val="single" w:sz="4" w:space="0" w:color="auto"/>
                    <w:right w:val="single" w:sz="4" w:space="0" w:color="auto"/>
                  </w:tcBorders>
                </w:tcPr>
                <w:p w14:paraId="3C854295" w14:textId="77777777" w:rsidR="00045767" w:rsidRPr="00FE3BE8" w:rsidRDefault="00045767" w:rsidP="00B170CA">
                  <w:pPr>
                    <w:rPr>
                      <w:rFonts w:asciiTheme="minorHAnsi" w:hAnsiTheme="minorHAnsi" w:cstheme="minorHAnsi"/>
                      <w:sz w:val="24"/>
                      <w:szCs w:val="24"/>
                    </w:rPr>
                  </w:pPr>
                </w:p>
              </w:tc>
              <w:tc>
                <w:tcPr>
                  <w:tcW w:w="4208" w:type="dxa"/>
                  <w:tcBorders>
                    <w:top w:val="single" w:sz="4" w:space="0" w:color="auto"/>
                    <w:left w:val="single" w:sz="4" w:space="0" w:color="auto"/>
                    <w:bottom w:val="single" w:sz="4" w:space="0" w:color="auto"/>
                    <w:right w:val="single" w:sz="4" w:space="0" w:color="auto"/>
                  </w:tcBorders>
                  <w:hideMark/>
                </w:tcPr>
                <w:p w14:paraId="5F5816E2"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Gorey &amp; surrounding area</w:t>
                  </w:r>
                </w:p>
              </w:tc>
              <w:tc>
                <w:tcPr>
                  <w:tcW w:w="587" w:type="dxa"/>
                  <w:tcBorders>
                    <w:top w:val="single" w:sz="4" w:space="0" w:color="auto"/>
                    <w:left w:val="single" w:sz="4" w:space="0" w:color="auto"/>
                    <w:bottom w:val="single" w:sz="4" w:space="0" w:color="auto"/>
                    <w:right w:val="single" w:sz="4" w:space="0" w:color="auto"/>
                  </w:tcBorders>
                </w:tcPr>
                <w:p w14:paraId="5172C440" w14:textId="77777777" w:rsidR="00045767" w:rsidRPr="005B581A" w:rsidRDefault="00045767" w:rsidP="00B170CA">
                  <w:pPr>
                    <w:rPr>
                      <w:rFonts w:asciiTheme="minorHAnsi" w:hAnsiTheme="minorHAnsi" w:cstheme="minorHAnsi"/>
                      <w:b/>
                      <w:bCs/>
                      <w:sz w:val="24"/>
                      <w:szCs w:val="24"/>
                    </w:rPr>
                  </w:pPr>
                </w:p>
                <w:p w14:paraId="3ADFB786" w14:textId="77777777" w:rsidR="00045767" w:rsidRPr="005B581A" w:rsidRDefault="00045767" w:rsidP="00B170CA">
                  <w:pPr>
                    <w:rPr>
                      <w:rFonts w:asciiTheme="minorHAnsi" w:hAnsiTheme="minorHAnsi" w:cstheme="minorHAnsi"/>
                      <w:b/>
                      <w:bCs/>
                      <w:sz w:val="24"/>
                      <w:szCs w:val="24"/>
                    </w:rPr>
                  </w:pPr>
                </w:p>
              </w:tc>
            </w:tr>
            <w:tr w:rsidR="00045767" w:rsidRPr="005B581A" w14:paraId="0DCAFC61" w14:textId="77777777" w:rsidTr="00B170CA">
              <w:trPr>
                <w:trHeight w:val="667"/>
                <w:jc w:val="center"/>
              </w:trPr>
              <w:tc>
                <w:tcPr>
                  <w:tcW w:w="4505" w:type="dxa"/>
                  <w:tcBorders>
                    <w:top w:val="single" w:sz="4" w:space="0" w:color="auto"/>
                    <w:left w:val="single" w:sz="4" w:space="0" w:color="auto"/>
                    <w:bottom w:val="single" w:sz="4" w:space="0" w:color="auto"/>
                    <w:right w:val="single" w:sz="4" w:space="0" w:color="auto"/>
                  </w:tcBorders>
                </w:tcPr>
                <w:p w14:paraId="4321E809"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New Ross &amp; surrounding area</w:t>
                  </w:r>
                </w:p>
              </w:tc>
              <w:tc>
                <w:tcPr>
                  <w:tcW w:w="535" w:type="dxa"/>
                  <w:tcBorders>
                    <w:top w:val="single" w:sz="4" w:space="0" w:color="auto"/>
                    <w:left w:val="single" w:sz="4" w:space="0" w:color="auto"/>
                    <w:bottom w:val="single" w:sz="4" w:space="0" w:color="auto"/>
                    <w:right w:val="single" w:sz="4" w:space="0" w:color="auto"/>
                  </w:tcBorders>
                </w:tcPr>
                <w:p w14:paraId="06CF7EEF" w14:textId="77777777" w:rsidR="00045767" w:rsidRPr="00FE3BE8" w:rsidRDefault="00045767" w:rsidP="00B170CA">
                  <w:pPr>
                    <w:rPr>
                      <w:rFonts w:asciiTheme="minorHAnsi" w:hAnsiTheme="minorHAnsi" w:cstheme="minorHAnsi"/>
                      <w:sz w:val="24"/>
                      <w:szCs w:val="24"/>
                    </w:rPr>
                  </w:pPr>
                  <w:r w:rsidRPr="00FE3BE8">
                    <w:rPr>
                      <w:rFonts w:asciiTheme="minorHAnsi" w:hAnsiTheme="minorHAnsi" w:cstheme="minorHAnsi"/>
                      <w:sz w:val="24"/>
                      <w:szCs w:val="24"/>
                    </w:rPr>
                    <w:t xml:space="preserve"> </w:t>
                  </w:r>
                </w:p>
              </w:tc>
              <w:tc>
                <w:tcPr>
                  <w:tcW w:w="4208" w:type="dxa"/>
                  <w:tcBorders>
                    <w:top w:val="single" w:sz="4" w:space="0" w:color="auto"/>
                    <w:left w:val="single" w:sz="4" w:space="0" w:color="auto"/>
                    <w:bottom w:val="single" w:sz="4" w:space="0" w:color="auto"/>
                    <w:right w:val="single" w:sz="4" w:space="0" w:color="auto"/>
                  </w:tcBorders>
                </w:tcPr>
                <w:p w14:paraId="61454C3F"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Tramore &amp; surrounding area</w:t>
                  </w:r>
                </w:p>
              </w:tc>
              <w:tc>
                <w:tcPr>
                  <w:tcW w:w="587" w:type="dxa"/>
                  <w:tcBorders>
                    <w:top w:val="single" w:sz="4" w:space="0" w:color="auto"/>
                    <w:left w:val="single" w:sz="4" w:space="0" w:color="auto"/>
                    <w:bottom w:val="single" w:sz="4" w:space="0" w:color="auto"/>
                    <w:right w:val="single" w:sz="4" w:space="0" w:color="auto"/>
                  </w:tcBorders>
                </w:tcPr>
                <w:p w14:paraId="3A8AFA48" w14:textId="77777777" w:rsidR="00045767" w:rsidRPr="005B581A" w:rsidRDefault="00045767" w:rsidP="00B170CA">
                  <w:pPr>
                    <w:rPr>
                      <w:rFonts w:asciiTheme="minorHAnsi" w:hAnsiTheme="minorHAnsi" w:cstheme="minorHAnsi"/>
                      <w:b/>
                      <w:bCs/>
                      <w:sz w:val="24"/>
                      <w:szCs w:val="24"/>
                    </w:rPr>
                  </w:pPr>
                </w:p>
                <w:p w14:paraId="00B07D7E" w14:textId="77777777" w:rsidR="00045767" w:rsidRPr="005B581A" w:rsidRDefault="00045767" w:rsidP="00B170CA">
                  <w:pPr>
                    <w:rPr>
                      <w:rFonts w:asciiTheme="minorHAnsi" w:hAnsiTheme="minorHAnsi" w:cstheme="minorHAnsi"/>
                      <w:b/>
                      <w:bCs/>
                      <w:sz w:val="24"/>
                      <w:szCs w:val="24"/>
                    </w:rPr>
                  </w:pPr>
                </w:p>
              </w:tc>
            </w:tr>
            <w:tr w:rsidR="00045767" w:rsidRPr="005B581A" w14:paraId="3D40F39F" w14:textId="77777777" w:rsidTr="00B170CA">
              <w:trPr>
                <w:trHeight w:val="667"/>
                <w:jc w:val="center"/>
              </w:trPr>
              <w:tc>
                <w:tcPr>
                  <w:tcW w:w="4505" w:type="dxa"/>
                  <w:tcBorders>
                    <w:top w:val="single" w:sz="4" w:space="0" w:color="auto"/>
                    <w:left w:val="single" w:sz="4" w:space="0" w:color="auto"/>
                    <w:bottom w:val="single" w:sz="4" w:space="0" w:color="auto"/>
                    <w:right w:val="single" w:sz="4" w:space="0" w:color="auto"/>
                  </w:tcBorders>
                </w:tcPr>
                <w:p w14:paraId="3F40D228"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Waterford City &amp; surrounding area</w:t>
                  </w:r>
                </w:p>
              </w:tc>
              <w:tc>
                <w:tcPr>
                  <w:tcW w:w="535" w:type="dxa"/>
                  <w:tcBorders>
                    <w:top w:val="single" w:sz="4" w:space="0" w:color="auto"/>
                    <w:left w:val="single" w:sz="4" w:space="0" w:color="auto"/>
                    <w:bottom w:val="single" w:sz="4" w:space="0" w:color="auto"/>
                    <w:right w:val="single" w:sz="4" w:space="0" w:color="auto"/>
                  </w:tcBorders>
                </w:tcPr>
                <w:p w14:paraId="34CB215C" w14:textId="77777777" w:rsidR="00045767" w:rsidRPr="00FE3BE8" w:rsidRDefault="00045767" w:rsidP="00B170CA">
                  <w:pPr>
                    <w:rPr>
                      <w:rFonts w:asciiTheme="minorHAnsi" w:hAnsiTheme="minorHAnsi" w:cstheme="minorHAnsi"/>
                      <w:sz w:val="24"/>
                      <w:szCs w:val="24"/>
                    </w:rPr>
                  </w:pPr>
                </w:p>
              </w:tc>
              <w:tc>
                <w:tcPr>
                  <w:tcW w:w="4208" w:type="dxa"/>
                  <w:tcBorders>
                    <w:top w:val="single" w:sz="4" w:space="0" w:color="auto"/>
                    <w:left w:val="single" w:sz="4" w:space="0" w:color="auto"/>
                    <w:bottom w:val="single" w:sz="4" w:space="0" w:color="auto"/>
                    <w:right w:val="single" w:sz="4" w:space="0" w:color="auto"/>
                  </w:tcBorders>
                </w:tcPr>
                <w:p w14:paraId="6FCB99E4"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Wexford Town &amp; surrounding area</w:t>
                  </w:r>
                </w:p>
              </w:tc>
              <w:tc>
                <w:tcPr>
                  <w:tcW w:w="587" w:type="dxa"/>
                  <w:tcBorders>
                    <w:top w:val="single" w:sz="4" w:space="0" w:color="auto"/>
                    <w:left w:val="single" w:sz="4" w:space="0" w:color="auto"/>
                    <w:bottom w:val="single" w:sz="4" w:space="0" w:color="auto"/>
                    <w:right w:val="single" w:sz="4" w:space="0" w:color="auto"/>
                  </w:tcBorders>
                </w:tcPr>
                <w:p w14:paraId="70DBA700" w14:textId="77777777" w:rsidR="00045767" w:rsidRPr="005B581A" w:rsidRDefault="00045767" w:rsidP="00B170CA">
                  <w:pPr>
                    <w:rPr>
                      <w:rFonts w:asciiTheme="minorHAnsi" w:hAnsiTheme="minorHAnsi" w:cstheme="minorHAnsi"/>
                      <w:b/>
                      <w:bCs/>
                      <w:sz w:val="24"/>
                      <w:szCs w:val="24"/>
                    </w:rPr>
                  </w:pPr>
                </w:p>
                <w:p w14:paraId="35A2AFD9" w14:textId="77777777" w:rsidR="00045767" w:rsidRPr="005B581A" w:rsidRDefault="00045767" w:rsidP="00B170CA">
                  <w:pPr>
                    <w:rPr>
                      <w:rFonts w:asciiTheme="minorHAnsi" w:hAnsiTheme="minorHAnsi" w:cstheme="minorHAnsi"/>
                      <w:b/>
                      <w:bCs/>
                      <w:sz w:val="24"/>
                      <w:szCs w:val="24"/>
                    </w:rPr>
                  </w:pPr>
                </w:p>
              </w:tc>
            </w:tr>
            <w:tr w:rsidR="00045767" w:rsidRPr="005B581A" w14:paraId="0D4A3644" w14:textId="77777777" w:rsidTr="00B170CA">
              <w:trPr>
                <w:trHeight w:val="650"/>
                <w:jc w:val="center"/>
              </w:trPr>
              <w:tc>
                <w:tcPr>
                  <w:tcW w:w="4505" w:type="dxa"/>
                  <w:tcBorders>
                    <w:top w:val="single" w:sz="4" w:space="0" w:color="auto"/>
                    <w:left w:val="single" w:sz="4" w:space="0" w:color="auto"/>
                    <w:bottom w:val="single" w:sz="4" w:space="0" w:color="auto"/>
                    <w:right w:val="single" w:sz="4" w:space="0" w:color="auto"/>
                  </w:tcBorders>
                </w:tcPr>
                <w:p w14:paraId="7FCEE1CA"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West Waterford &amp; surrounding area</w:t>
                  </w:r>
                </w:p>
              </w:tc>
              <w:tc>
                <w:tcPr>
                  <w:tcW w:w="535" w:type="dxa"/>
                  <w:tcBorders>
                    <w:top w:val="single" w:sz="4" w:space="0" w:color="auto"/>
                    <w:left w:val="single" w:sz="4" w:space="0" w:color="auto"/>
                    <w:bottom w:val="single" w:sz="4" w:space="0" w:color="auto"/>
                    <w:right w:val="single" w:sz="4" w:space="0" w:color="auto"/>
                  </w:tcBorders>
                </w:tcPr>
                <w:p w14:paraId="3EB90A14" w14:textId="77777777" w:rsidR="00045767" w:rsidRPr="00FE3BE8" w:rsidRDefault="00045767" w:rsidP="00B170CA">
                  <w:pPr>
                    <w:rPr>
                      <w:rFonts w:asciiTheme="minorHAnsi" w:hAnsiTheme="minorHAnsi" w:cstheme="minorHAnsi"/>
                      <w:sz w:val="24"/>
                      <w:szCs w:val="24"/>
                    </w:rPr>
                  </w:pPr>
                </w:p>
              </w:tc>
              <w:tc>
                <w:tcPr>
                  <w:tcW w:w="4208" w:type="dxa"/>
                  <w:tcBorders>
                    <w:top w:val="single" w:sz="4" w:space="0" w:color="auto"/>
                    <w:left w:val="single" w:sz="4" w:space="0" w:color="auto"/>
                    <w:bottom w:val="single" w:sz="4" w:space="0" w:color="auto"/>
                    <w:right w:val="single" w:sz="4" w:space="0" w:color="auto"/>
                  </w:tcBorders>
                </w:tcPr>
                <w:p w14:paraId="5BC4794E" w14:textId="77777777" w:rsidR="00045767" w:rsidRPr="00FE3BE8" w:rsidRDefault="00045767" w:rsidP="00B170CA">
                  <w:pPr>
                    <w:rPr>
                      <w:rStyle w:val="ui-provider"/>
                      <w:rFonts w:asciiTheme="minorHAnsi" w:hAnsiTheme="minorHAnsi" w:cstheme="minorHAnsi"/>
                      <w:sz w:val="24"/>
                      <w:szCs w:val="24"/>
                    </w:rPr>
                  </w:pPr>
                </w:p>
              </w:tc>
              <w:tc>
                <w:tcPr>
                  <w:tcW w:w="587" w:type="dxa"/>
                  <w:tcBorders>
                    <w:top w:val="single" w:sz="4" w:space="0" w:color="auto"/>
                    <w:left w:val="single" w:sz="4" w:space="0" w:color="auto"/>
                    <w:bottom w:val="single" w:sz="4" w:space="0" w:color="auto"/>
                    <w:right w:val="single" w:sz="4" w:space="0" w:color="auto"/>
                  </w:tcBorders>
                </w:tcPr>
                <w:p w14:paraId="1B6E8F96" w14:textId="77777777" w:rsidR="00045767" w:rsidRPr="005B581A" w:rsidRDefault="00045767" w:rsidP="00B170CA">
                  <w:pPr>
                    <w:rPr>
                      <w:rFonts w:asciiTheme="minorHAnsi" w:hAnsiTheme="minorHAnsi" w:cstheme="minorHAnsi"/>
                      <w:b/>
                      <w:bCs/>
                      <w:sz w:val="24"/>
                      <w:szCs w:val="24"/>
                    </w:rPr>
                  </w:pPr>
                </w:p>
                <w:p w14:paraId="7B8736B2" w14:textId="77777777" w:rsidR="00045767" w:rsidRPr="005B581A" w:rsidRDefault="00045767" w:rsidP="00B170CA">
                  <w:pPr>
                    <w:rPr>
                      <w:rFonts w:asciiTheme="minorHAnsi" w:hAnsiTheme="minorHAnsi" w:cstheme="minorHAnsi"/>
                      <w:b/>
                      <w:bCs/>
                      <w:sz w:val="24"/>
                      <w:szCs w:val="24"/>
                    </w:rPr>
                  </w:pPr>
                </w:p>
              </w:tc>
            </w:tr>
          </w:tbl>
          <w:p w14:paraId="73107BE2" w14:textId="77777777" w:rsidR="00045767" w:rsidRDefault="00045767" w:rsidP="00B170CA">
            <w:pPr>
              <w:rPr>
                <w:rFonts w:asciiTheme="minorHAnsi" w:hAnsiTheme="minorHAnsi" w:cstheme="minorHAnsi"/>
                <w:i/>
                <w:sz w:val="22"/>
                <w:szCs w:val="22"/>
              </w:rPr>
            </w:pPr>
            <w:r>
              <w:rPr>
                <w:rFonts w:asciiTheme="minorHAnsi" w:hAnsiTheme="minorHAnsi" w:cstheme="minorHAnsi"/>
                <w:i/>
                <w:sz w:val="22"/>
                <w:szCs w:val="22"/>
              </w:rPr>
              <w:t xml:space="preserve"> </w:t>
            </w:r>
          </w:p>
          <w:p w14:paraId="5A6D7B3F" w14:textId="77777777" w:rsidR="00045767" w:rsidRPr="0093037B" w:rsidRDefault="00045767" w:rsidP="00B170CA">
            <w:pPr>
              <w:jc w:val="center"/>
              <w:rPr>
                <w:rFonts w:asciiTheme="minorHAnsi" w:hAnsiTheme="minorHAnsi" w:cstheme="minorHAnsi"/>
                <w:b/>
                <w:sz w:val="22"/>
                <w:szCs w:val="22"/>
              </w:rPr>
            </w:pPr>
          </w:p>
          <w:p w14:paraId="351DFA53" w14:textId="77777777" w:rsidR="00045767" w:rsidRPr="0093037B" w:rsidRDefault="00045767" w:rsidP="00B170CA">
            <w:pPr>
              <w:rPr>
                <w:rFonts w:asciiTheme="minorHAnsi" w:hAnsiTheme="minorHAnsi" w:cstheme="minorHAnsi"/>
                <w:i/>
                <w:sz w:val="22"/>
                <w:szCs w:val="22"/>
              </w:rPr>
            </w:pPr>
          </w:p>
        </w:tc>
      </w:tr>
    </w:tbl>
    <w:p w14:paraId="11B5410B" w14:textId="77777777" w:rsidR="00045767" w:rsidRPr="0093037B" w:rsidRDefault="00045767" w:rsidP="00045767">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967"/>
        <w:gridCol w:w="4660"/>
        <w:gridCol w:w="1404"/>
        <w:gridCol w:w="2632"/>
      </w:tblGrid>
      <w:tr w:rsidR="00045767" w:rsidRPr="0093037B" w14:paraId="6339E0F0" w14:textId="77777777" w:rsidTr="00B170CA">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718CEDDA" w14:textId="77777777" w:rsidR="00045767" w:rsidRPr="0093037B" w:rsidRDefault="00045767" w:rsidP="00B170CA">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468DC080" w14:textId="77777777" w:rsidR="00045767" w:rsidRPr="0093037B" w:rsidRDefault="00045767" w:rsidP="00B170CA">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1ED587"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04F26C85" w14:textId="77777777" w:rsidR="00045767" w:rsidRPr="0093037B" w:rsidRDefault="00045767" w:rsidP="00B170CA">
            <w:pPr>
              <w:widowControl w:val="0"/>
              <w:rPr>
                <w:rFonts w:asciiTheme="minorHAnsi" w:hAnsiTheme="minorHAnsi" w:cstheme="minorHAnsi"/>
                <w:bCs/>
                <w:sz w:val="22"/>
                <w:szCs w:val="22"/>
              </w:rPr>
            </w:pPr>
          </w:p>
        </w:tc>
      </w:tr>
      <w:tr w:rsidR="00045767" w:rsidRPr="0093037B" w14:paraId="4315E89A" w14:textId="77777777" w:rsidTr="00B170CA">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3E7740FD"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0004EFAC"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586B5114" w14:textId="77777777" w:rsidR="00045767" w:rsidRPr="0093037B" w:rsidRDefault="00045767" w:rsidP="00B170CA">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281263EE" w14:textId="77777777" w:rsidR="00045767" w:rsidRPr="0093037B" w:rsidRDefault="00045767" w:rsidP="00B170CA">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49065DE"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12A0EFA3" w14:textId="77777777" w:rsidR="00045767" w:rsidRPr="0093037B" w:rsidRDefault="00045767" w:rsidP="00B170CA">
            <w:pPr>
              <w:widowControl w:val="0"/>
              <w:rPr>
                <w:rFonts w:asciiTheme="minorHAnsi" w:hAnsiTheme="minorHAnsi" w:cstheme="minorHAnsi"/>
                <w:bCs/>
                <w:sz w:val="22"/>
                <w:szCs w:val="22"/>
              </w:rPr>
            </w:pPr>
          </w:p>
        </w:tc>
      </w:tr>
      <w:tr w:rsidR="00045767" w:rsidRPr="0093037B" w14:paraId="4FD3DDB7" w14:textId="77777777" w:rsidTr="00B170CA">
        <w:trPr>
          <w:trHeight w:val="425"/>
        </w:trPr>
        <w:tc>
          <w:tcPr>
            <w:tcW w:w="1771" w:type="dxa"/>
            <w:vMerge/>
            <w:tcBorders>
              <w:left w:val="single" w:sz="4" w:space="0" w:color="auto"/>
              <w:right w:val="single" w:sz="4" w:space="0" w:color="auto"/>
            </w:tcBorders>
            <w:shd w:val="clear" w:color="auto" w:fill="CCCCCC"/>
            <w:vAlign w:val="center"/>
          </w:tcPr>
          <w:p w14:paraId="3A89321D" w14:textId="77777777" w:rsidR="00045767" w:rsidRPr="0093037B" w:rsidRDefault="00045767" w:rsidP="00B170CA">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3C545807" w14:textId="77777777" w:rsidR="00045767" w:rsidRPr="0093037B" w:rsidRDefault="00045767" w:rsidP="00B170CA">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0AC1E80D"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4BEFF697" w14:textId="77777777" w:rsidR="00045767" w:rsidRPr="0093037B" w:rsidRDefault="00045767" w:rsidP="00B170CA">
            <w:pPr>
              <w:widowControl w:val="0"/>
              <w:rPr>
                <w:rFonts w:asciiTheme="minorHAnsi" w:hAnsiTheme="minorHAnsi" w:cstheme="minorHAnsi"/>
                <w:bCs/>
                <w:sz w:val="22"/>
                <w:szCs w:val="22"/>
              </w:rPr>
            </w:pPr>
          </w:p>
        </w:tc>
      </w:tr>
      <w:tr w:rsidR="00045767" w:rsidRPr="0093037B" w14:paraId="4560AC65" w14:textId="77777777" w:rsidTr="00B170CA">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0DED8DAD" w14:textId="77777777" w:rsidR="00045767" w:rsidRPr="00045767" w:rsidRDefault="00045767" w:rsidP="00B170CA">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6D60D14E" w14:textId="77777777" w:rsidR="00045767" w:rsidRPr="0093037B" w:rsidRDefault="00045767" w:rsidP="00B170CA">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364A84AA"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63D033D0" w14:textId="77777777" w:rsidR="00045767" w:rsidRPr="0093037B" w:rsidRDefault="00045767" w:rsidP="00B170CA">
            <w:pPr>
              <w:widowControl w:val="0"/>
              <w:rPr>
                <w:rFonts w:asciiTheme="minorHAnsi" w:hAnsiTheme="minorHAnsi" w:cstheme="minorHAnsi"/>
                <w:bCs/>
                <w:sz w:val="22"/>
                <w:szCs w:val="22"/>
              </w:rPr>
            </w:pPr>
          </w:p>
        </w:tc>
      </w:tr>
    </w:tbl>
    <w:p w14:paraId="28C285DF" w14:textId="77777777" w:rsidR="00045767" w:rsidRDefault="00045767" w:rsidP="00045767">
      <w:pPr>
        <w:rPr>
          <w:rFonts w:asciiTheme="minorHAnsi" w:hAnsiTheme="minorHAnsi" w:cstheme="minorHAnsi"/>
          <w:sz w:val="22"/>
          <w:szCs w:val="22"/>
          <w:lang w:val="en-US"/>
        </w:rPr>
      </w:pPr>
    </w:p>
    <w:p w14:paraId="4996740F" w14:textId="77777777" w:rsidR="00045767" w:rsidRPr="0093037B" w:rsidRDefault="00045767" w:rsidP="00045767">
      <w:pPr>
        <w:rPr>
          <w:rFonts w:asciiTheme="minorHAnsi" w:hAnsiTheme="minorHAnsi" w:cstheme="minorHAnsi"/>
          <w:sz w:val="22"/>
          <w:szCs w:val="22"/>
          <w:lang w:val="en-US"/>
        </w:rPr>
      </w:pPr>
    </w:p>
    <w:p w14:paraId="2BEF3832" w14:textId="77777777" w:rsidR="00045767" w:rsidRPr="0093037B" w:rsidRDefault="00045767" w:rsidP="00045767">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134B9A5A" w14:textId="77777777" w:rsidR="00045767" w:rsidRPr="0093037B" w:rsidRDefault="00045767" w:rsidP="00045767">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045767" w:rsidRPr="0093037B" w14:paraId="4ACFC1DD" w14:textId="77777777" w:rsidTr="00B170CA">
        <w:trPr>
          <w:trHeight w:val="486"/>
        </w:trPr>
        <w:tc>
          <w:tcPr>
            <w:tcW w:w="644" w:type="pct"/>
            <w:shd w:val="clear" w:color="auto" w:fill="CCCCCC"/>
          </w:tcPr>
          <w:p w14:paraId="566D2D69"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3573F042"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3BD4E905"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71FC44DF"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75EB19F7"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57501BC7"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374695A8"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29E82B3E"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045767" w:rsidRPr="0093037B" w14:paraId="468AA93D" w14:textId="77777777" w:rsidTr="00B170CA">
        <w:trPr>
          <w:trHeight w:val="711"/>
        </w:trPr>
        <w:tc>
          <w:tcPr>
            <w:tcW w:w="644" w:type="pct"/>
          </w:tcPr>
          <w:p w14:paraId="1F4D1B0C"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6C135414"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C8D705D"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191C653F"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164E3F9"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08B64A6" w14:textId="77777777" w:rsidR="00045767" w:rsidRPr="0093037B" w:rsidRDefault="00045767" w:rsidP="00045767">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EA105D4" w14:textId="6D4EF58B" w:rsidR="00045767" w:rsidRPr="0093037B" w:rsidRDefault="00045767" w:rsidP="00045767">
      <w:pPr>
        <w:ind w:left="113"/>
        <w:rPr>
          <w:rFonts w:asciiTheme="minorHAnsi" w:hAnsiTheme="minorHAnsi" w:cstheme="minorHAnsi"/>
          <w:sz w:val="22"/>
          <w:szCs w:val="22"/>
          <w:lang w:val="en-US"/>
        </w:rPr>
      </w:pPr>
      <w:r>
        <w:rPr>
          <w:noProof/>
        </w:rPr>
        <mc:AlternateContent>
          <mc:Choice Requires="wps">
            <w:drawing>
              <wp:anchor distT="0" distB="0" distL="114300" distR="114300" simplePos="0" relativeHeight="251662336" behindDoc="0" locked="0" layoutInCell="1" allowOverlap="1" wp14:anchorId="23F21069" wp14:editId="3160E571">
                <wp:simplePos x="0" y="0"/>
                <wp:positionH relativeFrom="column">
                  <wp:posOffset>1797050</wp:posOffset>
                </wp:positionH>
                <wp:positionV relativeFrom="paragraph">
                  <wp:posOffset>99060</wp:posOffset>
                </wp:positionV>
                <wp:extent cx="342900" cy="228600"/>
                <wp:effectExtent l="0" t="0" r="0" b="0"/>
                <wp:wrapNone/>
                <wp:docPr id="52588739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CBAA911" w14:textId="77777777" w:rsidR="00045767" w:rsidRPr="006025D7" w:rsidRDefault="00045767" w:rsidP="0004576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1069" id="Rectangle 11" o:spid="_x0000_s1026" style="position:absolute;left:0;text-align:left;margin-left:141.5pt;margin-top:7.8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0CBAA911" w14:textId="77777777" w:rsidR="00045767" w:rsidRPr="006025D7" w:rsidRDefault="00045767" w:rsidP="00045767">
                      <w:pPr>
                        <w:jc w:val="center"/>
                        <w:rPr>
                          <w:lang w:val="en-IE"/>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9D6B430" wp14:editId="6840309C">
                <wp:simplePos x="0" y="0"/>
                <wp:positionH relativeFrom="column">
                  <wp:posOffset>539750</wp:posOffset>
                </wp:positionH>
                <wp:positionV relativeFrom="paragraph">
                  <wp:posOffset>108585</wp:posOffset>
                </wp:positionV>
                <wp:extent cx="342900" cy="228600"/>
                <wp:effectExtent l="0" t="0" r="0" b="0"/>
                <wp:wrapNone/>
                <wp:docPr id="18011467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28F3" id="Rectangle 10" o:spid="_x0000_s1026" style="position:absolute;margin-left:42.5pt;margin-top:8.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"/>
            </w:pict>
          </mc:Fallback>
        </mc:AlternateContent>
      </w:r>
    </w:p>
    <w:p w14:paraId="52696178" w14:textId="77777777" w:rsidR="00045767" w:rsidRPr="0093037B" w:rsidRDefault="00045767" w:rsidP="00045767">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2FCD0F10" w14:textId="77777777" w:rsidR="00045767" w:rsidRPr="0093037B" w:rsidRDefault="00045767" w:rsidP="00045767">
      <w:pPr>
        <w:ind w:left="113"/>
        <w:rPr>
          <w:rFonts w:asciiTheme="minorHAnsi" w:hAnsiTheme="minorHAnsi" w:cstheme="minorHAnsi"/>
          <w:sz w:val="22"/>
          <w:szCs w:val="22"/>
          <w:lang w:val="en-US"/>
        </w:rPr>
      </w:pPr>
    </w:p>
    <w:p w14:paraId="68C7A3D0" w14:textId="77777777" w:rsidR="00045767" w:rsidRPr="0093037B" w:rsidRDefault="00045767" w:rsidP="00045767">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4DE45BF2" w14:textId="77777777" w:rsidR="00045767" w:rsidRPr="0093037B" w:rsidRDefault="00045767" w:rsidP="00045767">
      <w:pPr>
        <w:ind w:left="113"/>
        <w:rPr>
          <w:rFonts w:asciiTheme="minorHAnsi" w:hAnsiTheme="minorHAnsi" w:cstheme="minorHAnsi"/>
          <w:sz w:val="22"/>
          <w:szCs w:val="22"/>
          <w:lang w:val="en-US"/>
        </w:rPr>
      </w:pPr>
    </w:p>
    <w:p w14:paraId="4CA836A5" w14:textId="77777777" w:rsidR="00045767" w:rsidRPr="0093037B" w:rsidRDefault="00045767" w:rsidP="00045767">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6C4528B6" w14:textId="77777777" w:rsidR="00045767" w:rsidRPr="0093037B" w:rsidRDefault="00045767" w:rsidP="00045767">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lastRenderedPageBreak/>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045767" w:rsidRPr="0093037B" w14:paraId="6543F5D2" w14:textId="77777777" w:rsidTr="00B170CA">
        <w:trPr>
          <w:trHeight w:val="486"/>
        </w:trPr>
        <w:tc>
          <w:tcPr>
            <w:tcW w:w="644" w:type="pct"/>
            <w:shd w:val="clear" w:color="auto" w:fill="CCCCCC"/>
          </w:tcPr>
          <w:p w14:paraId="3437C6F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5AD93E35"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5B346BD7"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51A093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52E09BAF"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0DC16976"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4FF78206"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045767" w:rsidRPr="0093037B" w14:paraId="41F5D5E7" w14:textId="77777777" w:rsidTr="00B170CA">
        <w:trPr>
          <w:trHeight w:val="711"/>
        </w:trPr>
        <w:tc>
          <w:tcPr>
            <w:tcW w:w="644" w:type="pct"/>
          </w:tcPr>
          <w:p w14:paraId="7B3A6AB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1D61ED"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01427A6C"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E5F32FC"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5533DEC4"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045767" w:rsidRPr="0093037B" w14:paraId="5EE50D58" w14:textId="77777777" w:rsidTr="00B170CA">
        <w:trPr>
          <w:trHeight w:val="702"/>
        </w:trPr>
        <w:tc>
          <w:tcPr>
            <w:tcW w:w="644" w:type="pct"/>
          </w:tcPr>
          <w:p w14:paraId="0F1BCA73"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383254D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DEDF613"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D0630A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6185A3AD"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045767" w:rsidRPr="0093037B" w14:paraId="06AFAEB8" w14:textId="77777777" w:rsidTr="00B170CA">
        <w:trPr>
          <w:trHeight w:val="708"/>
        </w:trPr>
        <w:tc>
          <w:tcPr>
            <w:tcW w:w="644" w:type="pct"/>
          </w:tcPr>
          <w:p w14:paraId="143DDF95"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24B71F36"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20352A6B"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32A90F82"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1AC4B064"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1CCE79C6" w14:textId="77777777" w:rsidR="00045767" w:rsidRPr="0093037B" w:rsidRDefault="00045767" w:rsidP="00045767">
      <w:pPr>
        <w:rPr>
          <w:rFonts w:asciiTheme="minorHAnsi" w:hAnsiTheme="minorHAnsi" w:cstheme="minorHAnsi"/>
          <w:sz w:val="22"/>
          <w:szCs w:val="22"/>
          <w:lang w:val="en-US"/>
        </w:rPr>
      </w:pPr>
    </w:p>
    <w:p w14:paraId="38226BDC" w14:textId="77777777" w:rsidR="00045767" w:rsidRPr="0093037B" w:rsidRDefault="00045767" w:rsidP="00045767">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1B90A2FA" w14:textId="77777777" w:rsidR="00045767" w:rsidRPr="0093037B" w:rsidRDefault="00045767" w:rsidP="00045767">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045767" w:rsidRPr="0093037B" w14:paraId="56D84700" w14:textId="77777777" w:rsidTr="00B170CA">
        <w:tc>
          <w:tcPr>
            <w:tcW w:w="10660" w:type="dxa"/>
            <w:gridSpan w:val="4"/>
          </w:tcPr>
          <w:p w14:paraId="16C9124F" w14:textId="77777777" w:rsidR="00045767" w:rsidRPr="0093037B" w:rsidRDefault="00045767" w:rsidP="00B170CA">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3AD03119" w14:textId="77777777" w:rsidR="00045767" w:rsidRPr="0093037B" w:rsidRDefault="00045767" w:rsidP="00B170CA">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5FF86219" w14:textId="09EB3A2B" w:rsidR="00045767" w:rsidRPr="0093037B" w:rsidRDefault="00045767" w:rsidP="00B170CA">
            <w:pPr>
              <w:tabs>
                <w:tab w:val="left" w:pos="567"/>
              </w:tabs>
              <w:spacing w:after="200"/>
              <w:rPr>
                <w:rFonts w:asciiTheme="minorHAnsi" w:hAnsiTheme="minorHAnsi" w:cstheme="minorHAnsi"/>
                <w:sz w:val="22"/>
                <w:szCs w:val="22"/>
                <w:lang w:val="en-US"/>
              </w:rPr>
            </w:pPr>
            <w:r>
              <w:rPr>
                <w:noProof/>
              </w:rPr>
              <mc:AlternateContent>
                <mc:Choice Requires="wps">
                  <w:drawing>
                    <wp:anchor distT="0" distB="0" distL="114300" distR="114300" simplePos="0" relativeHeight="251669504" behindDoc="1" locked="0" layoutInCell="1" allowOverlap="1" wp14:anchorId="412382E8" wp14:editId="10DD03E6">
                      <wp:simplePos x="0" y="0"/>
                      <wp:positionH relativeFrom="column">
                        <wp:posOffset>3376295</wp:posOffset>
                      </wp:positionH>
                      <wp:positionV relativeFrom="paragraph">
                        <wp:posOffset>35560</wp:posOffset>
                      </wp:positionV>
                      <wp:extent cx="125730" cy="125730"/>
                      <wp:effectExtent l="0" t="0" r="7620" b="7620"/>
                      <wp:wrapNone/>
                      <wp:docPr id="16869418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AC46528" w14:textId="77777777" w:rsidR="00045767" w:rsidRPr="006D04C6" w:rsidRDefault="00045767" w:rsidP="0004576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82E8" id="Rectangle 9" o:spid="_x0000_s1027" style="position:absolute;margin-left:265.85pt;margin-top:2.8pt;width:9.9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1AC46528" w14:textId="77777777" w:rsidR="00045767" w:rsidRPr="006D04C6" w:rsidRDefault="00045767" w:rsidP="00045767">
                            <w:pPr>
                              <w:jc w:val="center"/>
                              <w:rPr>
                                <w:lang w:val="en-IE"/>
                              </w:rPr>
                            </w:pP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B596FA4" wp14:editId="40BF481B">
                      <wp:simplePos x="0" y="0"/>
                      <wp:positionH relativeFrom="column">
                        <wp:posOffset>2347595</wp:posOffset>
                      </wp:positionH>
                      <wp:positionV relativeFrom="paragraph">
                        <wp:posOffset>16510</wp:posOffset>
                      </wp:positionV>
                      <wp:extent cx="125730" cy="125730"/>
                      <wp:effectExtent l="0" t="0" r="7620" b="7620"/>
                      <wp:wrapNone/>
                      <wp:docPr id="20257907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791B82C" w14:textId="77777777" w:rsidR="00045767" w:rsidRPr="001C7C78" w:rsidRDefault="00045767" w:rsidP="0004576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6FA4" id="Rectangle 8" o:spid="_x0000_s1028" style="position:absolute;margin-left:184.85pt;margin-top:1.3pt;width:9.9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1791B82C" w14:textId="77777777" w:rsidR="00045767" w:rsidRPr="001C7C78" w:rsidRDefault="00045767" w:rsidP="00045767">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045767" w:rsidRPr="0093037B" w14:paraId="2EF79EDF" w14:textId="77777777" w:rsidTr="00B170CA">
        <w:tc>
          <w:tcPr>
            <w:tcW w:w="10660" w:type="dxa"/>
            <w:gridSpan w:val="4"/>
            <w:shd w:val="clear" w:color="auto" w:fill="C0C0C0"/>
          </w:tcPr>
          <w:p w14:paraId="4228B6BF"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045767" w:rsidRPr="0093037B" w14:paraId="7612A00B" w14:textId="77777777" w:rsidTr="00B170CA">
        <w:tc>
          <w:tcPr>
            <w:tcW w:w="3493" w:type="dxa"/>
            <w:shd w:val="clear" w:color="auto" w:fill="C0C0C0"/>
          </w:tcPr>
          <w:p w14:paraId="6C96908C"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67344C42"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C5E747D"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2EA7CA8F"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045767" w:rsidRPr="0093037B" w14:paraId="4EB742FE" w14:textId="77777777" w:rsidTr="00B170CA">
        <w:trPr>
          <w:trHeight w:val="340"/>
        </w:trPr>
        <w:tc>
          <w:tcPr>
            <w:tcW w:w="3493" w:type="dxa"/>
          </w:tcPr>
          <w:p w14:paraId="4392CCDE"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71CA38B0"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75EDA22F"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3873D4CB"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0DE23D1C" w14:textId="77777777" w:rsidTr="00B170CA">
        <w:trPr>
          <w:trHeight w:val="340"/>
        </w:trPr>
        <w:tc>
          <w:tcPr>
            <w:tcW w:w="3493" w:type="dxa"/>
          </w:tcPr>
          <w:p w14:paraId="6791DC8B"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61C6AB44"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1DA549B0"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6908B3AF"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121342F9" w14:textId="77777777" w:rsidTr="00B170CA">
        <w:trPr>
          <w:trHeight w:val="340"/>
        </w:trPr>
        <w:tc>
          <w:tcPr>
            <w:tcW w:w="3493" w:type="dxa"/>
          </w:tcPr>
          <w:p w14:paraId="3B4F0A4D"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624B0F7A"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749D9D8C"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5DB20915"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190D3DF9" w14:textId="77777777" w:rsidTr="00B170CA">
        <w:trPr>
          <w:trHeight w:val="340"/>
        </w:trPr>
        <w:tc>
          <w:tcPr>
            <w:tcW w:w="3493" w:type="dxa"/>
          </w:tcPr>
          <w:p w14:paraId="07FD03DB"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1089A148"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0AFD0DE4"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290AA94A"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6FC55414" w14:textId="77777777" w:rsidTr="00B170CA">
        <w:trPr>
          <w:trHeight w:val="340"/>
        </w:trPr>
        <w:tc>
          <w:tcPr>
            <w:tcW w:w="3493" w:type="dxa"/>
          </w:tcPr>
          <w:p w14:paraId="2C0F34E0"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5E6C50C9"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7C641FEF"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282A09C3"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7F49E53A" w14:textId="77777777" w:rsidTr="00B170CA">
        <w:trPr>
          <w:trHeight w:val="340"/>
        </w:trPr>
        <w:tc>
          <w:tcPr>
            <w:tcW w:w="3493" w:type="dxa"/>
          </w:tcPr>
          <w:p w14:paraId="00378618"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6D1FFFE3"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7FA89801"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01DC6636"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2CC15216" w14:textId="77777777" w:rsidTr="00B170CA">
        <w:tc>
          <w:tcPr>
            <w:tcW w:w="10660" w:type="dxa"/>
            <w:gridSpan w:val="4"/>
          </w:tcPr>
          <w:p w14:paraId="50EBEA71" w14:textId="6BC505BC" w:rsidR="00045767" w:rsidRPr="0093037B" w:rsidRDefault="00045767" w:rsidP="00B170CA">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Pr>
                <w:noProof/>
              </w:rPr>
              <mc:AlternateContent>
                <mc:Choice Requires="wps">
                  <w:drawing>
                    <wp:anchor distT="0" distB="0" distL="114300" distR="114300" simplePos="0" relativeHeight="251666432" behindDoc="0" locked="0" layoutInCell="1" allowOverlap="1" wp14:anchorId="53C56AFA" wp14:editId="571C17AC">
                      <wp:simplePos x="0" y="0"/>
                      <wp:positionH relativeFrom="column">
                        <wp:posOffset>5854700</wp:posOffset>
                      </wp:positionH>
                      <wp:positionV relativeFrom="paragraph">
                        <wp:posOffset>120015</wp:posOffset>
                      </wp:positionV>
                      <wp:extent cx="125730" cy="125730"/>
                      <wp:effectExtent l="0" t="0" r="7620" b="7620"/>
                      <wp:wrapNone/>
                      <wp:docPr id="13020678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AC740" id="Rectangle 7" o:spid="_x0000_s1026" style="position:absolute;margin-left:461pt;margin-top:9.45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"/>
                  </w:pict>
                </mc:Fallback>
              </mc:AlternateContent>
            </w:r>
            <w:r>
              <w:rPr>
                <w:noProof/>
              </w:rPr>
              <mc:AlternateContent>
                <mc:Choice Requires="wps">
                  <w:drawing>
                    <wp:anchor distT="0" distB="0" distL="114300" distR="114300" simplePos="0" relativeHeight="251663360" behindDoc="0" locked="0" layoutInCell="1" allowOverlap="1" wp14:anchorId="3812AADC" wp14:editId="17EF7B8C">
                      <wp:simplePos x="0" y="0"/>
                      <wp:positionH relativeFrom="column">
                        <wp:posOffset>2711450</wp:posOffset>
                      </wp:positionH>
                      <wp:positionV relativeFrom="paragraph">
                        <wp:posOffset>120015</wp:posOffset>
                      </wp:positionV>
                      <wp:extent cx="125730" cy="125730"/>
                      <wp:effectExtent l="0" t="0" r="7620" b="7620"/>
                      <wp:wrapNone/>
                      <wp:docPr id="3724099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B754" id="Rectangle 6" o:spid="_x0000_s1026" style="position:absolute;margin-left:213.5pt;margin-top:9.45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P7DWjLeAAAACQEA&#10;AA8AAAAAAAAAAAAAAAAAYAQAAGRycy9kb3ducmV2LnhtbFBLBQYAAAAABAAEAPMAAABrBQAAAAA=&#10;"/>
                  </w:pict>
                </mc:Fallback>
              </mc:AlternateContent>
            </w:r>
            <w:r>
              <w:rPr>
                <w:noProof/>
              </w:rPr>
              <mc:AlternateContent>
                <mc:Choice Requires="wps">
                  <w:drawing>
                    <wp:anchor distT="0" distB="0" distL="114300" distR="114300" simplePos="0" relativeHeight="251665408" behindDoc="1" locked="0" layoutInCell="1" allowOverlap="1" wp14:anchorId="234B6A7E" wp14:editId="21604F52">
                      <wp:simplePos x="0" y="0"/>
                      <wp:positionH relativeFrom="column">
                        <wp:posOffset>3444875</wp:posOffset>
                      </wp:positionH>
                      <wp:positionV relativeFrom="paragraph">
                        <wp:posOffset>120015</wp:posOffset>
                      </wp:positionV>
                      <wp:extent cx="125730" cy="125730"/>
                      <wp:effectExtent l="0" t="0" r="7620" b="7620"/>
                      <wp:wrapNone/>
                      <wp:docPr id="21349674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AC40" id="Rectangle 5" o:spid="_x0000_s1026" style="position:absolute;margin-left:271.25pt;margin-top:9.45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Pr>
                <w:noProof/>
              </w:rPr>
              <mc:AlternateContent>
                <mc:Choice Requires="wps">
                  <w:drawing>
                    <wp:anchor distT="0" distB="0" distL="114300" distR="114300" simplePos="0" relativeHeight="251664384" behindDoc="1" locked="0" layoutInCell="1" allowOverlap="1" wp14:anchorId="55131FFB" wp14:editId="10AF767E">
                      <wp:simplePos x="0" y="0"/>
                      <wp:positionH relativeFrom="column">
                        <wp:posOffset>4140200</wp:posOffset>
                      </wp:positionH>
                      <wp:positionV relativeFrom="paragraph">
                        <wp:posOffset>120015</wp:posOffset>
                      </wp:positionV>
                      <wp:extent cx="125730" cy="125730"/>
                      <wp:effectExtent l="0" t="0" r="7620" b="7620"/>
                      <wp:wrapNone/>
                      <wp:docPr id="973040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CBBD" id="Rectangle 4" o:spid="_x0000_s1026" style="position:absolute;margin-left:326pt;margin-top:9.45pt;width:9.9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proofErr w:type="gramStart"/>
            <w:r w:rsidRPr="0093037B">
              <w:rPr>
                <w:rFonts w:asciiTheme="minorHAnsi" w:hAnsiTheme="minorHAnsi" w:cstheme="minorHAnsi"/>
                <w:sz w:val="22"/>
                <w:szCs w:val="22"/>
                <w:lang w:val="en-US"/>
              </w:rPr>
              <w:tab/>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roofErr w:type="gramEnd"/>
            <w:r w:rsidRPr="0093037B">
              <w:rPr>
                <w:rFonts w:asciiTheme="minorHAnsi" w:hAnsiTheme="minorHAnsi" w:cstheme="minorHAnsi"/>
                <w:sz w:val="22"/>
                <w:szCs w:val="22"/>
                <w:lang w:val="en-US"/>
              </w:rPr>
              <w:t>4 yrs</w:t>
            </w:r>
            <w:r w:rsidRPr="0093037B">
              <w:rPr>
                <w:rFonts w:asciiTheme="minorHAnsi" w:hAnsiTheme="minorHAnsi" w:cstheme="minorHAnsi"/>
                <w:sz w:val="22"/>
                <w:szCs w:val="22"/>
                <w:lang w:val="en-US"/>
              </w:rPr>
              <w:tab/>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058DD216" w14:textId="31A47250" w:rsidR="00045767" w:rsidRPr="0093037B" w:rsidRDefault="00045767" w:rsidP="00B170CA">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Pr>
                <w:noProof/>
              </w:rPr>
              <mc:AlternateContent>
                <mc:Choice Requires="wps">
                  <w:drawing>
                    <wp:anchor distT="0" distB="0" distL="114300" distR="114300" simplePos="0" relativeHeight="251668480" behindDoc="0" locked="0" layoutInCell="1" allowOverlap="1" wp14:anchorId="42457BFF" wp14:editId="77707E26">
                      <wp:simplePos x="0" y="0"/>
                      <wp:positionH relativeFrom="column">
                        <wp:posOffset>4025900</wp:posOffset>
                      </wp:positionH>
                      <wp:positionV relativeFrom="paragraph">
                        <wp:posOffset>49530</wp:posOffset>
                      </wp:positionV>
                      <wp:extent cx="125730" cy="125730"/>
                      <wp:effectExtent l="0" t="0" r="7620" b="7620"/>
                      <wp:wrapNone/>
                      <wp:docPr id="2836477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7B10" id="Rectangle 3" o:spid="_x0000_s1026" style="position:absolute;margin-left:317pt;margin-top:3.9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"/>
                  </w:pict>
                </mc:Fallback>
              </mc:AlternateContent>
            </w:r>
            <w:r>
              <w:rPr>
                <w:noProof/>
              </w:rPr>
              <mc:AlternateContent>
                <mc:Choice Requires="wps">
                  <w:drawing>
                    <wp:anchor distT="0" distB="0" distL="114300" distR="114300" simplePos="0" relativeHeight="251667456" behindDoc="1" locked="0" layoutInCell="1" allowOverlap="1" wp14:anchorId="6918FF01" wp14:editId="0A3C75B3">
                      <wp:simplePos x="0" y="0"/>
                      <wp:positionH relativeFrom="column">
                        <wp:posOffset>2724150</wp:posOffset>
                      </wp:positionH>
                      <wp:positionV relativeFrom="paragraph">
                        <wp:posOffset>50800</wp:posOffset>
                      </wp:positionV>
                      <wp:extent cx="125730" cy="125730"/>
                      <wp:effectExtent l="0" t="0" r="7620" b="7620"/>
                      <wp:wrapNone/>
                      <wp:docPr id="15471461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0C7D" id="Rectangle 2" o:spid="_x0000_s1026" style="position:absolute;margin-left:214.5pt;margin-top:4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0F76E365" w14:textId="77777777" w:rsidR="00045767" w:rsidRPr="0093037B" w:rsidRDefault="00045767" w:rsidP="00045767">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045767" w:rsidRPr="0093037B" w14:paraId="60897243" w14:textId="77777777" w:rsidTr="00B170CA">
        <w:trPr>
          <w:trHeight w:val="340"/>
        </w:trPr>
        <w:tc>
          <w:tcPr>
            <w:tcW w:w="10660" w:type="dxa"/>
            <w:shd w:val="clear" w:color="auto" w:fill="C0C0C0"/>
          </w:tcPr>
          <w:p w14:paraId="5EFE6584" w14:textId="77777777" w:rsidR="00045767" w:rsidRPr="0093037B" w:rsidRDefault="00045767" w:rsidP="00B170CA">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045767" w:rsidRPr="0093037B" w14:paraId="2BC12757" w14:textId="77777777" w:rsidTr="00B170CA">
        <w:trPr>
          <w:trHeight w:val="340"/>
        </w:trPr>
        <w:tc>
          <w:tcPr>
            <w:tcW w:w="10660" w:type="dxa"/>
          </w:tcPr>
          <w:p w14:paraId="13F1511B"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5781EA68" w14:textId="77777777" w:rsidTr="00B170CA">
        <w:trPr>
          <w:trHeight w:val="340"/>
        </w:trPr>
        <w:tc>
          <w:tcPr>
            <w:tcW w:w="10660" w:type="dxa"/>
          </w:tcPr>
          <w:p w14:paraId="2C0F06BA"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62034EF1" w14:textId="77777777" w:rsidTr="00B170CA">
        <w:trPr>
          <w:trHeight w:val="340"/>
        </w:trPr>
        <w:tc>
          <w:tcPr>
            <w:tcW w:w="10660" w:type="dxa"/>
          </w:tcPr>
          <w:p w14:paraId="2E0A73A5"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583F212E" w14:textId="77777777" w:rsidTr="00B170CA">
        <w:trPr>
          <w:trHeight w:val="340"/>
        </w:trPr>
        <w:tc>
          <w:tcPr>
            <w:tcW w:w="10660" w:type="dxa"/>
          </w:tcPr>
          <w:p w14:paraId="33F850C3" w14:textId="77777777" w:rsidR="00045767" w:rsidRPr="0093037B" w:rsidRDefault="00045767" w:rsidP="00B170CA">
            <w:pPr>
              <w:tabs>
                <w:tab w:val="left" w:pos="567"/>
              </w:tabs>
              <w:rPr>
                <w:rFonts w:asciiTheme="minorHAnsi" w:hAnsiTheme="minorHAnsi" w:cstheme="minorHAnsi"/>
                <w:sz w:val="22"/>
                <w:szCs w:val="22"/>
                <w:lang w:val="en-US"/>
              </w:rPr>
            </w:pPr>
          </w:p>
        </w:tc>
      </w:tr>
    </w:tbl>
    <w:p w14:paraId="08E8C179" w14:textId="77777777" w:rsidR="00045767" w:rsidRDefault="00045767" w:rsidP="00045767">
      <w:pPr>
        <w:tabs>
          <w:tab w:val="left" w:pos="567"/>
        </w:tabs>
        <w:rPr>
          <w:rFonts w:asciiTheme="minorHAnsi" w:hAnsiTheme="minorHAnsi" w:cstheme="minorHAnsi"/>
          <w:sz w:val="22"/>
          <w:szCs w:val="22"/>
          <w:lang w:val="en-US"/>
        </w:rPr>
      </w:pPr>
    </w:p>
    <w:p w14:paraId="6452F7AD" w14:textId="77777777" w:rsidR="00045767" w:rsidRDefault="00045767" w:rsidP="00045767">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045767" w:rsidRPr="0093037B" w14:paraId="6C3E6FE5" w14:textId="77777777" w:rsidTr="00B170CA">
        <w:tc>
          <w:tcPr>
            <w:tcW w:w="10660" w:type="dxa"/>
            <w:gridSpan w:val="5"/>
            <w:tcBorders>
              <w:bottom w:val="single" w:sz="4" w:space="0" w:color="auto"/>
            </w:tcBorders>
            <w:shd w:val="clear" w:color="auto" w:fill="C0C0C0"/>
          </w:tcPr>
          <w:p w14:paraId="6A983537" w14:textId="77777777" w:rsidR="00045767" w:rsidRPr="0093037B" w:rsidRDefault="00045767" w:rsidP="00B170CA">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045767" w:rsidRPr="0093037B" w14:paraId="2EAB8702" w14:textId="77777777" w:rsidTr="00B170CA">
        <w:tc>
          <w:tcPr>
            <w:tcW w:w="2127" w:type="dxa"/>
            <w:gridSpan w:val="2"/>
            <w:shd w:val="clear" w:color="auto" w:fill="BFBFBF" w:themeFill="background1" w:themeFillShade="BF"/>
            <w:vAlign w:val="center"/>
          </w:tcPr>
          <w:p w14:paraId="32579A21" w14:textId="77777777" w:rsidR="00045767" w:rsidRPr="003E6C1E" w:rsidRDefault="00045767" w:rsidP="00B170CA">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65C0BA3B" w14:textId="77777777" w:rsidR="00045767" w:rsidRPr="003E6C1E" w:rsidRDefault="00045767" w:rsidP="00B170CA">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2DB545E6" w14:textId="77777777" w:rsidR="00045767" w:rsidRPr="003E6C1E" w:rsidRDefault="00045767" w:rsidP="00B170CA">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1E474194" w14:textId="77777777" w:rsidR="00045767" w:rsidRPr="003E6C1E" w:rsidRDefault="00045767" w:rsidP="00B170CA">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045767" w:rsidRPr="0093037B" w14:paraId="4FD68E72" w14:textId="77777777" w:rsidTr="00B170CA">
        <w:tc>
          <w:tcPr>
            <w:tcW w:w="993" w:type="dxa"/>
          </w:tcPr>
          <w:p w14:paraId="05673311"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1ED6C2"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3121CA89"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7863BF7C"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25B5F075"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67C284E7" w14:textId="77777777" w:rsidTr="00B170CA">
        <w:tc>
          <w:tcPr>
            <w:tcW w:w="993" w:type="dxa"/>
          </w:tcPr>
          <w:p w14:paraId="7523925D"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70B2E9A7"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1ABA8CDA"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01BA514E"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63CDC319"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6FB5DD8E" w14:textId="77777777" w:rsidTr="00B170CA">
        <w:tc>
          <w:tcPr>
            <w:tcW w:w="993" w:type="dxa"/>
          </w:tcPr>
          <w:p w14:paraId="2C717533"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17A9F2DB"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6DD6806A"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59095FF0"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57B256B9"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4AD46395" w14:textId="77777777" w:rsidTr="00B170CA">
        <w:tc>
          <w:tcPr>
            <w:tcW w:w="993" w:type="dxa"/>
          </w:tcPr>
          <w:p w14:paraId="2F01956F"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6ACE9F1C"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13BAE292"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0392B603"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2E5D42B2"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1CB7A93A" w14:textId="77777777" w:rsidTr="00B170CA">
        <w:tc>
          <w:tcPr>
            <w:tcW w:w="993" w:type="dxa"/>
          </w:tcPr>
          <w:p w14:paraId="50FD1874"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18A0055E"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4DFA97DA"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21A06296"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20F2C68C"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1B692715" w14:textId="77777777" w:rsidTr="00B170CA">
        <w:tc>
          <w:tcPr>
            <w:tcW w:w="993" w:type="dxa"/>
          </w:tcPr>
          <w:p w14:paraId="4CE3CAAB"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59E2EF97"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720E5C27"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2BF23E61"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074FCC9C"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bl>
    <w:p w14:paraId="2C0D2320" w14:textId="77777777" w:rsidR="00045767" w:rsidRDefault="00045767" w:rsidP="00045767">
      <w:pPr>
        <w:tabs>
          <w:tab w:val="left" w:pos="567"/>
        </w:tabs>
        <w:rPr>
          <w:rFonts w:asciiTheme="minorHAnsi" w:hAnsiTheme="minorHAnsi" w:cstheme="minorHAnsi"/>
          <w:b/>
          <w:noProof/>
          <w:sz w:val="22"/>
          <w:szCs w:val="22"/>
        </w:rPr>
      </w:pPr>
    </w:p>
    <w:p w14:paraId="0F095BF1" w14:textId="77777777" w:rsidR="00045767" w:rsidRDefault="00045767" w:rsidP="00045767">
      <w:pPr>
        <w:tabs>
          <w:tab w:val="left" w:pos="567"/>
        </w:tabs>
        <w:rPr>
          <w:rFonts w:asciiTheme="minorHAnsi" w:hAnsiTheme="minorHAnsi" w:cstheme="minorHAnsi"/>
          <w:b/>
          <w:noProof/>
          <w:sz w:val="22"/>
          <w:szCs w:val="22"/>
        </w:rPr>
      </w:pPr>
    </w:p>
    <w:p w14:paraId="2497D0A8" w14:textId="77777777" w:rsidR="00045767" w:rsidRDefault="00045767" w:rsidP="00045767">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045767" w:rsidRPr="00404D97" w14:paraId="1A90F29D" w14:textId="77777777" w:rsidTr="00B170CA">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F2C8902" w14:textId="77777777" w:rsidR="00045767" w:rsidRPr="00404D97" w:rsidRDefault="00045767" w:rsidP="00B170CA">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045767" w:rsidRPr="00404D97" w14:paraId="4DC37141" w14:textId="77777777" w:rsidTr="00B170CA">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5B81F44" w14:textId="77777777" w:rsidR="00045767" w:rsidRPr="00404D97" w:rsidRDefault="00045767" w:rsidP="00B170CA">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1552" behindDoc="1" locked="0" layoutInCell="1" allowOverlap="1" wp14:anchorId="487FD663" wp14:editId="6B507418">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9264" behindDoc="1" locked="0" layoutInCell="1" allowOverlap="1" wp14:anchorId="0882BEA6" wp14:editId="1AD89896">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2626167" wp14:editId="133F54A8">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43945051" w14:textId="77777777" w:rsidR="00045767" w:rsidRDefault="00045767" w:rsidP="00B170CA">
            <w:pPr>
              <w:jc w:val="both"/>
              <w:rPr>
                <w:rFonts w:asciiTheme="minorHAnsi" w:hAnsiTheme="minorHAnsi" w:cstheme="minorHAnsi"/>
                <w:sz w:val="22"/>
                <w:szCs w:val="22"/>
                <w:u w:val="single"/>
              </w:rPr>
            </w:pPr>
          </w:p>
          <w:p w14:paraId="2BD9FA62" w14:textId="77777777" w:rsidR="00045767" w:rsidRPr="00404D97" w:rsidRDefault="00045767" w:rsidP="00B170CA">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64675BF7" w14:textId="77777777" w:rsidR="00045767" w:rsidRDefault="00045767" w:rsidP="00B170CA">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5648" behindDoc="1" locked="0" layoutInCell="1" allowOverlap="1" wp14:anchorId="7F9F7943" wp14:editId="23FBF41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4624" behindDoc="0" locked="0" layoutInCell="1" allowOverlap="1" wp14:anchorId="13CF7D1C" wp14:editId="19FF467C">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6C3FEED1" w14:textId="77777777" w:rsidR="00045767" w:rsidRPr="00404D97" w:rsidRDefault="00045767" w:rsidP="00B170CA">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Pr>
                <w:rFonts w:asciiTheme="minorHAnsi" w:hAnsiTheme="minorHAnsi" w:cstheme="minorHAnsi"/>
                <w:sz w:val="22"/>
                <w:szCs w:val="22"/>
              </w:rPr>
              <w:t xml:space="preserve">                 </w:t>
            </w:r>
          </w:p>
          <w:p w14:paraId="6BB9AAD4" w14:textId="77777777" w:rsidR="00045767" w:rsidRDefault="00045767" w:rsidP="00B170CA">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713FB612" wp14:editId="3438C521">
                  <wp:simplePos x="0" y="0"/>
                  <wp:positionH relativeFrom="column">
                    <wp:posOffset>2507615</wp:posOffset>
                  </wp:positionH>
                  <wp:positionV relativeFrom="paragraph">
                    <wp:posOffset>111125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60288" behindDoc="1" locked="0" layoutInCell="1" allowOverlap="1" wp14:anchorId="00EF4EBF" wp14:editId="77AC9AFF">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4CDB7E3A" w14:textId="77777777" w:rsidR="00045767" w:rsidRPr="00404D97" w:rsidRDefault="00045767" w:rsidP="00B170CA">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Pr>
                <w:rFonts w:asciiTheme="minorHAnsi" w:hAnsiTheme="minorHAnsi" w:cstheme="minorHAnsi"/>
                <w:sz w:val="22"/>
                <w:szCs w:val="22"/>
              </w:rPr>
              <w:t xml:space="preserve">         </w:t>
            </w:r>
          </w:p>
          <w:p w14:paraId="1B86509D" w14:textId="77777777" w:rsidR="00045767" w:rsidRDefault="00045767" w:rsidP="00B170CA">
            <w:pPr>
              <w:jc w:val="both"/>
              <w:rPr>
                <w:rFonts w:asciiTheme="minorHAnsi" w:hAnsiTheme="minorHAnsi" w:cstheme="minorHAnsi"/>
                <w:sz w:val="22"/>
                <w:szCs w:val="22"/>
              </w:rPr>
            </w:pPr>
          </w:p>
          <w:p w14:paraId="0ACF4CD6" w14:textId="77777777" w:rsidR="00045767" w:rsidRPr="00404D97" w:rsidRDefault="00045767" w:rsidP="00B170CA">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5DDC9757" w14:textId="77777777" w:rsidR="00045767" w:rsidRPr="0093037B" w:rsidRDefault="00045767" w:rsidP="00045767">
      <w:pPr>
        <w:pStyle w:val="BodyText"/>
        <w:rPr>
          <w:rFonts w:asciiTheme="minorHAnsi" w:hAnsiTheme="minorHAnsi" w:cstheme="minorHAnsi"/>
          <w:b/>
          <w:bCs/>
          <w:sz w:val="22"/>
          <w:szCs w:val="22"/>
        </w:rPr>
      </w:pPr>
    </w:p>
    <w:p w14:paraId="51325B44" w14:textId="77777777" w:rsidR="00045767" w:rsidRDefault="00045767" w:rsidP="00045767">
      <w:pPr>
        <w:pStyle w:val="ListParagraph"/>
        <w:ind w:left="833"/>
        <w:rPr>
          <w:rFonts w:asciiTheme="minorHAnsi" w:hAnsiTheme="minorHAnsi" w:cstheme="minorHAnsi"/>
          <w:sz w:val="22"/>
          <w:szCs w:val="22"/>
        </w:rPr>
      </w:pPr>
    </w:p>
    <w:p w14:paraId="13E42143" w14:textId="65ED4461" w:rsidR="00045767" w:rsidRPr="007E1E69" w:rsidRDefault="00045767" w:rsidP="004F2F7A">
      <w:pPr>
        <w:pStyle w:val="Bodyboldnormalleading"/>
        <w:numPr>
          <w:ilvl w:val="0"/>
          <w:numId w:val="1"/>
        </w:numPr>
        <w:tabs>
          <w:tab w:val="clear" w:pos="850"/>
          <w:tab w:val="left" w:pos="426"/>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 A </w:t>
      </w:r>
      <w:r w:rsidRPr="007E1E69">
        <w:rPr>
          <w:rFonts w:asciiTheme="minorHAnsi" w:hAnsiTheme="minorHAnsi" w:cstheme="minorHAnsi"/>
          <w:sz w:val="22"/>
          <w:szCs w:val="22"/>
        </w:rPr>
        <w:t xml:space="preserve">number of key competencies have been identified as being essential for the effective performance of the role and function of Adult Literacy </w:t>
      </w:r>
      <w:r w:rsidR="00735C6B">
        <w:rPr>
          <w:rFonts w:asciiTheme="minorHAnsi" w:hAnsiTheme="minorHAnsi" w:cstheme="minorHAnsi"/>
          <w:sz w:val="22"/>
          <w:szCs w:val="22"/>
        </w:rPr>
        <w:t>Adult educator</w:t>
      </w:r>
      <w:r w:rsidRPr="007E1E69">
        <w:rPr>
          <w:rFonts w:asciiTheme="minorHAnsi" w:hAnsiTheme="minorHAnsi" w:cstheme="minorHAnsi"/>
          <w:sz w:val="22"/>
          <w:szCs w:val="22"/>
        </w:rPr>
        <w:t>.  These competencies are listed below:</w:t>
      </w:r>
      <w:r w:rsidRPr="007E1E69">
        <w:rPr>
          <w:rFonts w:asciiTheme="minorHAnsi" w:hAnsiTheme="minorHAnsi" w:cstheme="minorHAnsi"/>
          <w:sz w:val="22"/>
          <w:szCs w:val="22"/>
        </w:rPr>
        <w:br/>
      </w:r>
    </w:p>
    <w:p w14:paraId="31DCCDD9" w14:textId="77777777" w:rsidR="00045767" w:rsidRPr="007E1E69" w:rsidRDefault="00045767" w:rsidP="00045767">
      <w:pPr>
        <w:pStyle w:val="Bodyboldnormalleading"/>
        <w:numPr>
          <w:ilvl w:val="0"/>
          <w:numId w:val="8"/>
        </w:numPr>
        <w:spacing w:after="0"/>
        <w:rPr>
          <w:rFonts w:asciiTheme="minorHAnsi" w:hAnsiTheme="minorHAnsi" w:cstheme="minorHAnsi"/>
          <w:b/>
          <w:sz w:val="22"/>
          <w:szCs w:val="22"/>
        </w:rPr>
      </w:pPr>
      <w:r w:rsidRPr="007E1E69">
        <w:rPr>
          <w:rFonts w:asciiTheme="minorHAnsi" w:hAnsiTheme="minorHAnsi" w:cstheme="minorHAnsi"/>
          <w:b/>
          <w:sz w:val="22"/>
          <w:szCs w:val="22"/>
        </w:rPr>
        <w:t xml:space="preserve">Communication and Interpersonal Skills </w:t>
      </w:r>
    </w:p>
    <w:p w14:paraId="7ED1D4BF" w14:textId="77777777" w:rsidR="00045767" w:rsidRPr="007E1E69" w:rsidRDefault="00045767" w:rsidP="00045767">
      <w:pPr>
        <w:pStyle w:val="Bodyboldnormalleading"/>
        <w:numPr>
          <w:ilvl w:val="0"/>
          <w:numId w:val="8"/>
        </w:numPr>
        <w:spacing w:after="0"/>
        <w:rPr>
          <w:rFonts w:asciiTheme="minorHAnsi" w:hAnsiTheme="minorHAnsi" w:cstheme="minorHAnsi"/>
          <w:b/>
          <w:sz w:val="22"/>
          <w:szCs w:val="22"/>
        </w:rPr>
      </w:pPr>
      <w:r w:rsidRPr="007E1E69">
        <w:rPr>
          <w:rFonts w:asciiTheme="minorHAnsi" w:hAnsiTheme="minorHAnsi" w:cstheme="minorHAnsi"/>
          <w:b/>
          <w:sz w:val="22"/>
          <w:szCs w:val="22"/>
        </w:rPr>
        <w:t>Experience and Specialist Knowledge</w:t>
      </w:r>
    </w:p>
    <w:p w14:paraId="52DB9833" w14:textId="77607BD3" w:rsidR="00045767" w:rsidRPr="007E1E69" w:rsidRDefault="00735C6B" w:rsidP="00045767">
      <w:pPr>
        <w:pStyle w:val="Bodyboldnormalleading"/>
        <w:numPr>
          <w:ilvl w:val="0"/>
          <w:numId w:val="8"/>
        </w:numPr>
        <w:spacing w:after="0"/>
        <w:rPr>
          <w:rFonts w:asciiTheme="minorHAnsi" w:hAnsiTheme="minorHAnsi" w:cstheme="minorHAnsi"/>
          <w:b/>
          <w:sz w:val="22"/>
          <w:szCs w:val="22"/>
        </w:rPr>
      </w:pPr>
      <w:r>
        <w:rPr>
          <w:rFonts w:asciiTheme="minorHAnsi" w:hAnsiTheme="minorHAnsi" w:cstheme="minorHAnsi"/>
          <w:b/>
          <w:sz w:val="22"/>
          <w:szCs w:val="22"/>
        </w:rPr>
        <w:t>Adult educator</w:t>
      </w:r>
      <w:r w:rsidR="00045767" w:rsidRPr="007E1E69">
        <w:rPr>
          <w:rFonts w:asciiTheme="minorHAnsi" w:hAnsiTheme="minorHAnsi" w:cstheme="minorHAnsi"/>
          <w:b/>
          <w:sz w:val="22"/>
          <w:szCs w:val="22"/>
        </w:rPr>
        <w:t xml:space="preserve">ing/Facilitation Skills – including experience in IT </w:t>
      </w:r>
    </w:p>
    <w:p w14:paraId="4D6ABD42" w14:textId="77777777" w:rsidR="00045767" w:rsidRPr="007E1E69" w:rsidRDefault="00045767" w:rsidP="00045767">
      <w:pPr>
        <w:pStyle w:val="Bodyboldnormalleading"/>
        <w:numPr>
          <w:ilvl w:val="0"/>
          <w:numId w:val="8"/>
        </w:numPr>
        <w:spacing w:after="0"/>
        <w:rPr>
          <w:rFonts w:asciiTheme="minorHAnsi" w:hAnsiTheme="minorHAnsi" w:cstheme="minorHAnsi"/>
          <w:b/>
          <w:sz w:val="22"/>
          <w:szCs w:val="22"/>
        </w:rPr>
      </w:pPr>
      <w:r w:rsidRPr="007E1E69">
        <w:rPr>
          <w:rFonts w:asciiTheme="minorHAnsi" w:hAnsiTheme="minorHAnsi" w:cstheme="minorHAnsi"/>
          <w:b/>
          <w:sz w:val="22"/>
          <w:szCs w:val="22"/>
        </w:rPr>
        <w:t xml:space="preserve">Conflict Resolution Skills </w:t>
      </w:r>
    </w:p>
    <w:p w14:paraId="12EB79ED" w14:textId="77777777" w:rsidR="00045767" w:rsidRPr="007E1E69" w:rsidRDefault="00045767" w:rsidP="00045767">
      <w:pPr>
        <w:pStyle w:val="Bodyboldnormalleading"/>
        <w:spacing w:after="0"/>
        <w:ind w:left="786"/>
        <w:rPr>
          <w:rFonts w:asciiTheme="minorHAnsi" w:hAnsiTheme="minorHAnsi" w:cstheme="minorHAnsi"/>
          <w:b/>
          <w:sz w:val="22"/>
          <w:szCs w:val="22"/>
        </w:rPr>
      </w:pPr>
    </w:p>
    <w:p w14:paraId="6EB1309E" w14:textId="77777777" w:rsidR="00045767" w:rsidRPr="007E1E69" w:rsidRDefault="00045767" w:rsidP="00045767">
      <w:pPr>
        <w:pStyle w:val="Bodyboldnormalleading"/>
        <w:spacing w:after="0"/>
        <w:ind w:left="735"/>
        <w:rPr>
          <w:rFonts w:asciiTheme="minorHAnsi" w:hAnsiTheme="minorHAnsi" w:cstheme="minorHAnsi"/>
          <w:b/>
          <w:sz w:val="22"/>
          <w:szCs w:val="22"/>
        </w:rPr>
      </w:pPr>
    </w:p>
    <w:p w14:paraId="1EA30E18" w14:textId="77777777" w:rsidR="00045767" w:rsidRPr="007E1E69" w:rsidRDefault="00045767" w:rsidP="00045767">
      <w:pPr>
        <w:pStyle w:val="Bodyboldnormalleading"/>
        <w:spacing w:after="0" w:line="240" w:lineRule="auto"/>
        <w:rPr>
          <w:rFonts w:asciiTheme="minorHAnsi" w:hAnsiTheme="minorHAnsi" w:cstheme="minorHAnsi"/>
          <w:sz w:val="22"/>
          <w:szCs w:val="22"/>
        </w:rPr>
      </w:pPr>
      <w:r w:rsidRPr="007E1E69">
        <w:rPr>
          <w:rFonts w:asciiTheme="minorHAnsi" w:hAnsiTheme="minorHAnsi" w:cstheme="minorHAnsi"/>
          <w:sz w:val="22"/>
          <w:szCs w:val="22"/>
        </w:rPr>
        <w:t xml:space="preserve">Outline an example(s) on the following pages of how and where you have displayed each of these competencies (no more than 200 words per competency).  The example(s) may be drawn from your own experience in various settings including professional, social, sporting or voluntary. </w:t>
      </w:r>
    </w:p>
    <w:p w14:paraId="70606963" w14:textId="77777777" w:rsidR="00045767" w:rsidRPr="007E1E69" w:rsidRDefault="00045767" w:rsidP="00045767">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045767" w:rsidRPr="007E1E69" w14:paraId="0608FCB3" w14:textId="77777777" w:rsidTr="00B170CA">
        <w:trPr>
          <w:trHeight w:val="425"/>
        </w:trPr>
        <w:tc>
          <w:tcPr>
            <w:tcW w:w="5000" w:type="pct"/>
            <w:vAlign w:val="bottom"/>
          </w:tcPr>
          <w:p w14:paraId="3DB7DD6C" w14:textId="77777777" w:rsidR="00045767" w:rsidRPr="007E1E69" w:rsidRDefault="00045767" w:rsidP="00045767">
            <w:pPr>
              <w:pStyle w:val="Header"/>
              <w:numPr>
                <w:ilvl w:val="0"/>
                <w:numId w:val="5"/>
              </w:numPr>
              <w:tabs>
                <w:tab w:val="clear" w:pos="4153"/>
                <w:tab w:val="clear" w:pos="8306"/>
                <w:tab w:val="left" w:pos="227"/>
              </w:tabs>
              <w:ind w:left="0" w:firstLine="0"/>
              <w:rPr>
                <w:rFonts w:asciiTheme="minorHAnsi" w:hAnsiTheme="minorHAnsi" w:cstheme="minorHAnsi"/>
                <w:b/>
                <w:iCs/>
                <w:sz w:val="22"/>
                <w:szCs w:val="22"/>
              </w:rPr>
            </w:pPr>
            <w:r w:rsidRPr="007E1E69">
              <w:rPr>
                <w:rFonts w:asciiTheme="minorHAnsi" w:hAnsiTheme="minorHAnsi" w:cstheme="minorHAnsi"/>
                <w:b/>
                <w:iCs/>
                <w:sz w:val="22"/>
                <w:szCs w:val="22"/>
              </w:rPr>
              <w:t xml:space="preserve">Communication and Interpersonal Skills </w:t>
            </w:r>
          </w:p>
          <w:p w14:paraId="51B645C9"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58A009C8"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0EA42EBA"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4BA14CB8" w14:textId="77777777" w:rsidR="00045767" w:rsidRPr="007E1E69" w:rsidRDefault="00045767" w:rsidP="00B170CA">
            <w:pPr>
              <w:pStyle w:val="Header"/>
              <w:tabs>
                <w:tab w:val="clear" w:pos="4153"/>
                <w:tab w:val="clear" w:pos="8306"/>
                <w:tab w:val="left" w:pos="227"/>
              </w:tabs>
              <w:rPr>
                <w:rFonts w:asciiTheme="minorHAnsi" w:hAnsiTheme="minorHAnsi" w:cstheme="minorHAnsi"/>
                <w:iCs/>
                <w:sz w:val="22"/>
                <w:szCs w:val="22"/>
              </w:rPr>
            </w:pPr>
          </w:p>
        </w:tc>
      </w:tr>
      <w:tr w:rsidR="00045767" w:rsidRPr="007E1E69" w14:paraId="170FD111" w14:textId="77777777" w:rsidTr="00B170CA">
        <w:trPr>
          <w:trHeight w:val="425"/>
        </w:trPr>
        <w:tc>
          <w:tcPr>
            <w:tcW w:w="5000" w:type="pct"/>
            <w:vAlign w:val="bottom"/>
          </w:tcPr>
          <w:p w14:paraId="21D307F1" w14:textId="77777777" w:rsidR="00045767" w:rsidRPr="007E1E69" w:rsidRDefault="00045767" w:rsidP="00045767">
            <w:pPr>
              <w:pStyle w:val="Header"/>
              <w:numPr>
                <w:ilvl w:val="0"/>
                <w:numId w:val="5"/>
              </w:numPr>
              <w:tabs>
                <w:tab w:val="clear" w:pos="4153"/>
                <w:tab w:val="clear" w:pos="8306"/>
                <w:tab w:val="left" w:pos="227"/>
              </w:tabs>
              <w:ind w:left="0" w:firstLine="0"/>
              <w:rPr>
                <w:rFonts w:asciiTheme="minorHAnsi" w:hAnsiTheme="minorHAnsi" w:cstheme="minorHAnsi"/>
                <w:b/>
                <w:iCs/>
                <w:sz w:val="22"/>
                <w:szCs w:val="22"/>
              </w:rPr>
            </w:pPr>
            <w:r w:rsidRPr="007E1E69">
              <w:rPr>
                <w:rFonts w:asciiTheme="minorHAnsi" w:hAnsiTheme="minorHAnsi" w:cstheme="minorHAnsi"/>
                <w:b/>
                <w:iCs/>
                <w:sz w:val="22"/>
                <w:szCs w:val="22"/>
              </w:rPr>
              <w:t xml:space="preserve">Experience and Specialist Knowledge </w:t>
            </w:r>
          </w:p>
          <w:p w14:paraId="37E462C5"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4FADFE93"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610C3387"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2C21B1FD"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23B5F8A0" w14:textId="77777777" w:rsidR="00045767" w:rsidRPr="007E1E69" w:rsidRDefault="00045767" w:rsidP="00B170CA">
            <w:pPr>
              <w:pStyle w:val="Header"/>
              <w:tabs>
                <w:tab w:val="clear" w:pos="4153"/>
                <w:tab w:val="clear" w:pos="8306"/>
                <w:tab w:val="left" w:pos="227"/>
              </w:tabs>
              <w:rPr>
                <w:rFonts w:asciiTheme="minorHAnsi" w:hAnsiTheme="minorHAnsi" w:cstheme="minorHAnsi"/>
                <w:iCs/>
                <w:sz w:val="22"/>
                <w:szCs w:val="22"/>
              </w:rPr>
            </w:pPr>
          </w:p>
        </w:tc>
      </w:tr>
      <w:tr w:rsidR="00045767" w:rsidRPr="007E1E69" w14:paraId="1B99B5CF" w14:textId="77777777" w:rsidTr="00B170CA">
        <w:trPr>
          <w:trHeight w:val="425"/>
        </w:trPr>
        <w:tc>
          <w:tcPr>
            <w:tcW w:w="5000" w:type="pct"/>
            <w:vAlign w:val="bottom"/>
          </w:tcPr>
          <w:p w14:paraId="54D442D4" w14:textId="548EDA7E" w:rsidR="00045767" w:rsidRPr="007E1E69" w:rsidRDefault="00735C6B" w:rsidP="00045767">
            <w:pPr>
              <w:pStyle w:val="Header"/>
              <w:numPr>
                <w:ilvl w:val="0"/>
                <w:numId w:val="5"/>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 xml:space="preserve">Adult </w:t>
            </w:r>
            <w:proofErr w:type="spellStart"/>
            <w:r>
              <w:rPr>
                <w:rFonts w:asciiTheme="minorHAnsi" w:hAnsiTheme="minorHAnsi" w:cstheme="minorHAnsi"/>
                <w:b/>
                <w:iCs/>
                <w:sz w:val="22"/>
                <w:szCs w:val="22"/>
              </w:rPr>
              <w:t>educator</w:t>
            </w:r>
            <w:r w:rsidR="00045767" w:rsidRPr="007E1E69">
              <w:rPr>
                <w:rFonts w:asciiTheme="minorHAnsi" w:hAnsiTheme="minorHAnsi" w:cstheme="minorHAnsi"/>
                <w:b/>
                <w:iCs/>
                <w:sz w:val="22"/>
                <w:szCs w:val="22"/>
              </w:rPr>
              <w:t>ing</w:t>
            </w:r>
            <w:proofErr w:type="spellEnd"/>
            <w:r w:rsidR="00045767" w:rsidRPr="007E1E69">
              <w:rPr>
                <w:rFonts w:asciiTheme="minorHAnsi" w:hAnsiTheme="minorHAnsi" w:cstheme="minorHAnsi"/>
                <w:b/>
                <w:iCs/>
                <w:sz w:val="22"/>
                <w:szCs w:val="22"/>
              </w:rPr>
              <w:t xml:space="preserve">/Facilitation Skills </w:t>
            </w:r>
          </w:p>
          <w:p w14:paraId="6E14AE0F"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2A6656A2"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33164EF5"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79DFD921" w14:textId="77777777" w:rsidR="00045767" w:rsidRPr="007E1E69" w:rsidRDefault="00045767" w:rsidP="00B170CA">
            <w:pPr>
              <w:pStyle w:val="Header"/>
              <w:tabs>
                <w:tab w:val="clear" w:pos="4153"/>
                <w:tab w:val="clear" w:pos="8306"/>
                <w:tab w:val="left" w:pos="227"/>
              </w:tabs>
              <w:rPr>
                <w:rFonts w:asciiTheme="minorHAnsi" w:hAnsiTheme="minorHAnsi" w:cstheme="minorHAnsi"/>
                <w:iCs/>
                <w:sz w:val="22"/>
                <w:szCs w:val="22"/>
              </w:rPr>
            </w:pPr>
          </w:p>
        </w:tc>
      </w:tr>
      <w:tr w:rsidR="00045767" w:rsidRPr="0093037B" w14:paraId="1C5ACB41" w14:textId="77777777" w:rsidTr="00B170CA">
        <w:trPr>
          <w:trHeight w:val="425"/>
        </w:trPr>
        <w:tc>
          <w:tcPr>
            <w:tcW w:w="5000" w:type="pct"/>
            <w:vAlign w:val="bottom"/>
          </w:tcPr>
          <w:p w14:paraId="72E0928C" w14:textId="77777777" w:rsidR="00045767" w:rsidRPr="007E1E69" w:rsidRDefault="00045767" w:rsidP="00045767">
            <w:pPr>
              <w:pStyle w:val="Header"/>
              <w:numPr>
                <w:ilvl w:val="0"/>
                <w:numId w:val="5"/>
              </w:numPr>
              <w:tabs>
                <w:tab w:val="clear" w:pos="4153"/>
                <w:tab w:val="clear" w:pos="8306"/>
                <w:tab w:val="left" w:pos="227"/>
              </w:tabs>
              <w:ind w:left="0" w:firstLine="0"/>
              <w:rPr>
                <w:rFonts w:asciiTheme="minorHAnsi" w:hAnsiTheme="minorHAnsi" w:cstheme="minorHAnsi"/>
                <w:b/>
                <w:iCs/>
                <w:sz w:val="22"/>
                <w:szCs w:val="22"/>
              </w:rPr>
            </w:pPr>
            <w:r w:rsidRPr="007E1E69">
              <w:rPr>
                <w:rFonts w:asciiTheme="minorHAnsi" w:hAnsiTheme="minorHAnsi" w:cstheme="minorHAnsi"/>
                <w:b/>
                <w:iCs/>
                <w:sz w:val="22"/>
                <w:szCs w:val="22"/>
              </w:rPr>
              <w:t xml:space="preserve">Conflict and Resolution Skills </w:t>
            </w:r>
          </w:p>
          <w:p w14:paraId="2C630896" w14:textId="77777777" w:rsidR="00045767" w:rsidRPr="0093037B" w:rsidRDefault="00045767" w:rsidP="00B170CA">
            <w:pPr>
              <w:pStyle w:val="Header"/>
              <w:tabs>
                <w:tab w:val="clear" w:pos="4153"/>
                <w:tab w:val="clear" w:pos="8306"/>
                <w:tab w:val="left" w:pos="227"/>
              </w:tabs>
              <w:rPr>
                <w:rFonts w:asciiTheme="minorHAnsi" w:hAnsiTheme="minorHAnsi" w:cstheme="minorHAnsi"/>
                <w:b/>
                <w:iCs/>
                <w:sz w:val="22"/>
                <w:szCs w:val="22"/>
              </w:rPr>
            </w:pPr>
          </w:p>
          <w:p w14:paraId="6E4D228E" w14:textId="77777777" w:rsidR="00045767" w:rsidRDefault="00045767" w:rsidP="00B170CA">
            <w:pPr>
              <w:pStyle w:val="Header"/>
              <w:tabs>
                <w:tab w:val="clear" w:pos="4153"/>
                <w:tab w:val="clear" w:pos="8306"/>
                <w:tab w:val="left" w:pos="227"/>
              </w:tabs>
              <w:rPr>
                <w:rFonts w:asciiTheme="minorHAnsi" w:hAnsiTheme="minorHAnsi" w:cstheme="minorHAnsi"/>
                <w:iCs/>
                <w:sz w:val="22"/>
                <w:szCs w:val="22"/>
              </w:rPr>
            </w:pPr>
          </w:p>
          <w:p w14:paraId="2033870B" w14:textId="77777777" w:rsidR="00045767" w:rsidRDefault="00045767" w:rsidP="00B170CA">
            <w:pPr>
              <w:pStyle w:val="Header"/>
              <w:tabs>
                <w:tab w:val="clear" w:pos="4153"/>
                <w:tab w:val="clear" w:pos="8306"/>
                <w:tab w:val="left" w:pos="227"/>
              </w:tabs>
              <w:rPr>
                <w:rFonts w:asciiTheme="minorHAnsi" w:hAnsiTheme="minorHAnsi" w:cstheme="minorHAnsi"/>
                <w:iCs/>
                <w:sz w:val="22"/>
                <w:szCs w:val="22"/>
              </w:rPr>
            </w:pPr>
          </w:p>
          <w:p w14:paraId="73D0625F" w14:textId="77777777" w:rsidR="00045767" w:rsidRPr="0093037B" w:rsidRDefault="00045767" w:rsidP="00B170CA">
            <w:pPr>
              <w:pStyle w:val="Header"/>
              <w:tabs>
                <w:tab w:val="clear" w:pos="4153"/>
                <w:tab w:val="clear" w:pos="8306"/>
                <w:tab w:val="left" w:pos="227"/>
              </w:tabs>
              <w:rPr>
                <w:rFonts w:asciiTheme="minorHAnsi" w:hAnsiTheme="minorHAnsi" w:cstheme="minorHAnsi"/>
                <w:iCs/>
                <w:sz w:val="22"/>
                <w:szCs w:val="22"/>
              </w:rPr>
            </w:pPr>
          </w:p>
        </w:tc>
      </w:tr>
    </w:tbl>
    <w:p w14:paraId="62343016" w14:textId="77777777" w:rsidR="00045767" w:rsidRDefault="00045767" w:rsidP="00045767">
      <w:pPr>
        <w:pStyle w:val="Bodyboldnormalleading"/>
        <w:spacing w:after="0" w:line="240" w:lineRule="auto"/>
        <w:ind w:left="15"/>
        <w:outlineLvl w:val="0"/>
        <w:rPr>
          <w:rFonts w:asciiTheme="minorHAnsi" w:hAnsiTheme="minorHAnsi" w:cstheme="minorHAnsi"/>
          <w:b/>
          <w:bCs/>
          <w:sz w:val="22"/>
          <w:szCs w:val="22"/>
        </w:rPr>
      </w:pPr>
    </w:p>
    <w:p w14:paraId="0725B408" w14:textId="1D67FB50" w:rsidR="00045767" w:rsidRPr="0093037B" w:rsidRDefault="004F2F7A" w:rsidP="00045767">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6</w:t>
      </w:r>
      <w:r w:rsidR="00045767" w:rsidRPr="0093037B">
        <w:rPr>
          <w:rFonts w:asciiTheme="minorHAnsi" w:hAnsiTheme="minorHAnsi" w:cstheme="minorHAnsi"/>
          <w:b/>
          <w:bCs/>
          <w:sz w:val="22"/>
          <w:szCs w:val="22"/>
        </w:rPr>
        <w:t>.</w:t>
      </w:r>
      <w:r w:rsidR="00045767" w:rsidRPr="0093037B">
        <w:rPr>
          <w:rFonts w:asciiTheme="minorHAnsi" w:hAnsiTheme="minorHAnsi" w:cstheme="minorHAnsi"/>
          <w:b/>
          <w:bCs/>
          <w:sz w:val="22"/>
          <w:szCs w:val="22"/>
        </w:rPr>
        <w:tab/>
      </w:r>
      <w:r w:rsidR="00045767">
        <w:rPr>
          <w:rFonts w:asciiTheme="minorHAnsi" w:hAnsiTheme="minorHAnsi" w:cstheme="minorHAnsi"/>
          <w:b/>
          <w:sz w:val="22"/>
          <w:szCs w:val="22"/>
        </w:rPr>
        <w:t xml:space="preserve">Supporting Statement  </w:t>
      </w:r>
      <w:r w:rsidR="00045767">
        <w:rPr>
          <w:rFonts w:asciiTheme="minorHAnsi" w:hAnsiTheme="minorHAnsi" w:cstheme="minorHAnsi"/>
          <w:b/>
          <w:sz w:val="22"/>
          <w:szCs w:val="22"/>
        </w:rPr>
        <w:br/>
      </w:r>
    </w:p>
    <w:p w14:paraId="4C7849EF" w14:textId="305CA59C" w:rsidR="00045767" w:rsidRPr="00A8318E" w:rsidRDefault="00045767" w:rsidP="00045767">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 xml:space="preserve">This section is for you to provide further information in support of your application (no more than 200 words).  You should demonstrate why you have applied for the position and outline any other knowledge/expertise or attributes which you consider pertinent to the role of Adult Literacy </w:t>
      </w:r>
      <w:r w:rsidR="00735C6B">
        <w:rPr>
          <w:rFonts w:asciiTheme="minorHAnsi" w:hAnsiTheme="minorHAnsi" w:cstheme="minorHAnsi"/>
          <w:sz w:val="22"/>
          <w:szCs w:val="22"/>
        </w:rPr>
        <w:t>Adult educator</w:t>
      </w:r>
      <w:r>
        <w:rPr>
          <w:rFonts w:asciiTheme="minorHAnsi" w:hAnsiTheme="minorHAnsi" w:cstheme="minorHAnsi"/>
          <w:sz w:val="22"/>
          <w:szCs w:val="22"/>
        </w:rPr>
        <w:t xml:space="preserve">. </w:t>
      </w:r>
    </w:p>
    <w:p w14:paraId="3DB9240D" w14:textId="77777777" w:rsidR="00045767" w:rsidRDefault="00045767" w:rsidP="00045767">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045767" w:rsidRPr="0093037B" w14:paraId="1DD85437" w14:textId="77777777" w:rsidTr="00B170CA">
        <w:trPr>
          <w:trHeight w:val="425"/>
        </w:trPr>
        <w:tc>
          <w:tcPr>
            <w:tcW w:w="5000" w:type="pct"/>
            <w:vAlign w:val="bottom"/>
          </w:tcPr>
          <w:p w14:paraId="02A8D27B" w14:textId="77777777" w:rsidR="00045767" w:rsidRPr="0093037B" w:rsidRDefault="00045767" w:rsidP="00B170CA">
            <w:pPr>
              <w:pStyle w:val="Header"/>
              <w:tabs>
                <w:tab w:val="clear" w:pos="4153"/>
                <w:tab w:val="clear" w:pos="8306"/>
              </w:tabs>
              <w:rPr>
                <w:rFonts w:asciiTheme="minorHAnsi" w:hAnsiTheme="minorHAnsi" w:cstheme="minorHAnsi"/>
                <w:b/>
                <w:iCs/>
                <w:sz w:val="22"/>
                <w:szCs w:val="22"/>
              </w:rPr>
            </w:pPr>
          </w:p>
          <w:p w14:paraId="219F5E4D" w14:textId="77777777" w:rsidR="00045767" w:rsidRDefault="00045767" w:rsidP="00B170CA">
            <w:pPr>
              <w:pStyle w:val="Header"/>
              <w:tabs>
                <w:tab w:val="clear" w:pos="4153"/>
                <w:tab w:val="clear" w:pos="8306"/>
              </w:tabs>
              <w:rPr>
                <w:rFonts w:asciiTheme="minorHAnsi" w:hAnsiTheme="minorHAnsi" w:cstheme="minorHAnsi"/>
                <w:iCs/>
                <w:sz w:val="22"/>
                <w:szCs w:val="22"/>
              </w:rPr>
            </w:pPr>
          </w:p>
          <w:p w14:paraId="79F16A7E" w14:textId="77777777" w:rsidR="00045767" w:rsidRDefault="00045767" w:rsidP="00B170CA">
            <w:pPr>
              <w:pStyle w:val="Header"/>
              <w:tabs>
                <w:tab w:val="clear" w:pos="4153"/>
                <w:tab w:val="clear" w:pos="8306"/>
              </w:tabs>
              <w:rPr>
                <w:rFonts w:asciiTheme="minorHAnsi" w:hAnsiTheme="minorHAnsi" w:cstheme="minorHAnsi"/>
                <w:iCs/>
                <w:sz w:val="22"/>
                <w:szCs w:val="22"/>
              </w:rPr>
            </w:pPr>
          </w:p>
          <w:p w14:paraId="3D8F4F4C" w14:textId="77777777" w:rsidR="00045767" w:rsidRDefault="00045767" w:rsidP="00B170CA">
            <w:pPr>
              <w:pStyle w:val="Header"/>
              <w:tabs>
                <w:tab w:val="clear" w:pos="4153"/>
                <w:tab w:val="clear" w:pos="8306"/>
              </w:tabs>
              <w:rPr>
                <w:rFonts w:asciiTheme="minorHAnsi" w:hAnsiTheme="minorHAnsi" w:cstheme="minorHAnsi"/>
                <w:iCs/>
                <w:sz w:val="22"/>
                <w:szCs w:val="22"/>
              </w:rPr>
            </w:pPr>
          </w:p>
          <w:p w14:paraId="3DE1E343" w14:textId="77777777" w:rsidR="00045767" w:rsidRPr="0093037B" w:rsidRDefault="00045767" w:rsidP="00B170CA">
            <w:pPr>
              <w:pStyle w:val="Header"/>
              <w:tabs>
                <w:tab w:val="clear" w:pos="4153"/>
                <w:tab w:val="clear" w:pos="8306"/>
              </w:tabs>
              <w:rPr>
                <w:rFonts w:asciiTheme="minorHAnsi" w:hAnsiTheme="minorHAnsi" w:cstheme="minorHAnsi"/>
                <w:iCs/>
                <w:sz w:val="22"/>
                <w:szCs w:val="22"/>
              </w:rPr>
            </w:pPr>
          </w:p>
        </w:tc>
      </w:tr>
    </w:tbl>
    <w:p w14:paraId="0F23716A" w14:textId="77777777" w:rsidR="00045767" w:rsidRDefault="00045767" w:rsidP="00045767">
      <w:pPr>
        <w:pStyle w:val="Bodyboldnormalleading"/>
        <w:spacing w:after="0" w:line="240" w:lineRule="auto"/>
        <w:rPr>
          <w:rFonts w:asciiTheme="minorHAnsi" w:hAnsiTheme="minorHAnsi" w:cstheme="minorHAnsi"/>
          <w:b/>
          <w:sz w:val="22"/>
          <w:szCs w:val="22"/>
        </w:rPr>
      </w:pPr>
    </w:p>
    <w:p w14:paraId="5DC2A228" w14:textId="77777777" w:rsidR="00045767" w:rsidRPr="0093037B" w:rsidRDefault="00045767" w:rsidP="00045767">
      <w:pPr>
        <w:pStyle w:val="Bodyboldnormalleading"/>
        <w:spacing w:after="0" w:line="240" w:lineRule="auto"/>
        <w:rPr>
          <w:rFonts w:asciiTheme="minorHAnsi" w:hAnsiTheme="minorHAnsi" w:cstheme="minorHAnsi"/>
          <w:b/>
          <w:sz w:val="22"/>
          <w:szCs w:val="22"/>
        </w:rPr>
      </w:pPr>
    </w:p>
    <w:p w14:paraId="0ED3D0A5" w14:textId="3F0F6D14" w:rsidR="00045767" w:rsidRPr="0093037B" w:rsidRDefault="004F2F7A" w:rsidP="00045767">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7</w:t>
      </w:r>
      <w:r w:rsidR="00045767" w:rsidRPr="0093037B">
        <w:rPr>
          <w:rFonts w:asciiTheme="minorHAnsi" w:hAnsiTheme="minorHAnsi" w:cstheme="minorHAnsi"/>
          <w:b/>
          <w:sz w:val="22"/>
          <w:szCs w:val="22"/>
        </w:rPr>
        <w:t>.</w:t>
      </w:r>
      <w:r w:rsidR="00045767" w:rsidRPr="0093037B">
        <w:rPr>
          <w:rFonts w:asciiTheme="minorHAnsi" w:hAnsiTheme="minorHAnsi" w:cstheme="minorHAnsi"/>
          <w:b/>
          <w:sz w:val="22"/>
          <w:szCs w:val="22"/>
        </w:rPr>
        <w:tab/>
        <w:t>Details of Referees</w:t>
      </w:r>
    </w:p>
    <w:p w14:paraId="6EF803EF" w14:textId="77777777" w:rsidR="00045767" w:rsidRPr="0093037B" w:rsidRDefault="00045767" w:rsidP="00045767">
      <w:pPr>
        <w:pStyle w:val="Bodytextnormalleading"/>
        <w:spacing w:after="0" w:line="240" w:lineRule="auto"/>
        <w:rPr>
          <w:rFonts w:asciiTheme="minorHAnsi" w:hAnsiTheme="minorHAnsi" w:cstheme="minorHAnsi"/>
          <w:sz w:val="22"/>
          <w:szCs w:val="22"/>
        </w:rPr>
      </w:pPr>
    </w:p>
    <w:p w14:paraId="3BBBD84B"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WWETB.</w:t>
      </w:r>
    </w:p>
    <w:p w14:paraId="30658173"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p w14:paraId="4123E834" w14:textId="77777777" w:rsidR="00045767" w:rsidRPr="0093037B" w:rsidRDefault="00045767" w:rsidP="00045767">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045767" w:rsidRPr="0093037B" w14:paraId="4736DC80" w14:textId="77777777" w:rsidTr="00B170CA">
        <w:tc>
          <w:tcPr>
            <w:tcW w:w="5158" w:type="dxa"/>
            <w:shd w:val="clear" w:color="auto" w:fill="C0C0C0"/>
          </w:tcPr>
          <w:p w14:paraId="198FDB0D"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3ED33220"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045767" w:rsidRPr="0093037B" w14:paraId="5D47C434" w14:textId="77777777" w:rsidTr="00B170CA">
        <w:trPr>
          <w:trHeight w:hRule="exact" w:val="567"/>
        </w:trPr>
        <w:tc>
          <w:tcPr>
            <w:tcW w:w="5158" w:type="dxa"/>
            <w:vAlign w:val="center"/>
          </w:tcPr>
          <w:p w14:paraId="1EB60367"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Pr>
                <w:rFonts w:asciiTheme="minorHAnsi" w:hAnsiTheme="minorHAnsi" w:cstheme="minorHAnsi"/>
                <w:b/>
                <w:sz w:val="22"/>
                <w:szCs w:val="22"/>
              </w:rPr>
              <w:t xml:space="preserve"> </w:t>
            </w:r>
          </w:p>
        </w:tc>
        <w:tc>
          <w:tcPr>
            <w:tcW w:w="5502" w:type="dxa"/>
            <w:vAlign w:val="center"/>
          </w:tcPr>
          <w:p w14:paraId="47AD4548"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Pr>
                <w:rFonts w:asciiTheme="minorHAnsi" w:hAnsiTheme="minorHAnsi" w:cstheme="minorHAnsi"/>
                <w:b/>
                <w:sz w:val="22"/>
                <w:szCs w:val="22"/>
              </w:rPr>
              <w:t xml:space="preserve"> </w:t>
            </w:r>
          </w:p>
        </w:tc>
      </w:tr>
      <w:tr w:rsidR="00045767" w:rsidRPr="0093037B" w14:paraId="6DAB95BD" w14:textId="77777777" w:rsidTr="00B170CA">
        <w:trPr>
          <w:trHeight w:hRule="exact" w:val="719"/>
        </w:trPr>
        <w:tc>
          <w:tcPr>
            <w:tcW w:w="5158" w:type="dxa"/>
            <w:vAlign w:val="center"/>
          </w:tcPr>
          <w:p w14:paraId="253EF20F"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7AD8E3E4"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Pr>
                <w:rFonts w:asciiTheme="minorHAnsi" w:hAnsiTheme="minorHAnsi" w:cstheme="minorHAnsi"/>
                <w:b/>
                <w:sz w:val="22"/>
                <w:szCs w:val="22"/>
              </w:rPr>
              <w:t xml:space="preserve"> </w:t>
            </w:r>
          </w:p>
        </w:tc>
      </w:tr>
      <w:tr w:rsidR="00045767" w:rsidRPr="0093037B" w14:paraId="4F1B8E43" w14:textId="77777777" w:rsidTr="00B170CA">
        <w:trPr>
          <w:trHeight w:val="1124"/>
        </w:trPr>
        <w:tc>
          <w:tcPr>
            <w:tcW w:w="5158" w:type="dxa"/>
          </w:tcPr>
          <w:p w14:paraId="6A9C73DC"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Pr>
                <w:rFonts w:asciiTheme="minorHAnsi" w:hAnsiTheme="minorHAnsi" w:cstheme="minorHAnsi"/>
                <w:b/>
                <w:sz w:val="22"/>
                <w:szCs w:val="22"/>
              </w:rPr>
              <w:t xml:space="preserve"> </w:t>
            </w:r>
          </w:p>
        </w:tc>
        <w:tc>
          <w:tcPr>
            <w:tcW w:w="5502" w:type="dxa"/>
          </w:tcPr>
          <w:p w14:paraId="0F15B709" w14:textId="77777777" w:rsidR="00045767" w:rsidRPr="0093037B" w:rsidRDefault="00045767" w:rsidP="00B170CA">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Pr>
                <w:rFonts w:asciiTheme="minorHAnsi" w:hAnsiTheme="minorHAnsi" w:cstheme="minorHAnsi"/>
                <w:b/>
                <w:sz w:val="22"/>
                <w:szCs w:val="22"/>
              </w:rPr>
              <w:t xml:space="preserve"> </w:t>
            </w:r>
          </w:p>
        </w:tc>
      </w:tr>
      <w:tr w:rsidR="00045767" w:rsidRPr="0093037B" w14:paraId="59205BF8" w14:textId="77777777" w:rsidTr="00B170CA">
        <w:trPr>
          <w:trHeight w:hRule="exact" w:val="567"/>
        </w:trPr>
        <w:tc>
          <w:tcPr>
            <w:tcW w:w="5158" w:type="dxa"/>
            <w:vAlign w:val="center"/>
          </w:tcPr>
          <w:p w14:paraId="6F2D90CE"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42192154"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045767" w:rsidRPr="0093037B" w14:paraId="5216C756" w14:textId="77777777" w:rsidTr="00B170CA">
        <w:trPr>
          <w:trHeight w:hRule="exact" w:val="567"/>
        </w:trPr>
        <w:tc>
          <w:tcPr>
            <w:tcW w:w="5158" w:type="dxa"/>
            <w:vAlign w:val="center"/>
          </w:tcPr>
          <w:p w14:paraId="49752BBC"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2F1BA1B1"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 xml:space="preserve">: </w:t>
            </w:r>
          </w:p>
        </w:tc>
      </w:tr>
      <w:tr w:rsidR="00045767" w:rsidRPr="0093037B" w14:paraId="0250824D" w14:textId="77777777" w:rsidTr="00B170CA">
        <w:trPr>
          <w:trHeight w:hRule="exact" w:val="567"/>
        </w:trPr>
        <w:tc>
          <w:tcPr>
            <w:tcW w:w="5158" w:type="dxa"/>
            <w:vAlign w:val="center"/>
          </w:tcPr>
          <w:p w14:paraId="4EEA0562"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Pr>
                <w:rFonts w:asciiTheme="minorHAnsi" w:hAnsiTheme="minorHAnsi" w:cstheme="minorHAnsi"/>
                <w:b/>
                <w:sz w:val="22"/>
                <w:szCs w:val="22"/>
              </w:rPr>
              <w:t xml:space="preserve"> </w:t>
            </w:r>
          </w:p>
        </w:tc>
        <w:tc>
          <w:tcPr>
            <w:tcW w:w="5502" w:type="dxa"/>
            <w:vAlign w:val="center"/>
          </w:tcPr>
          <w:p w14:paraId="02DD63F6"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Pr>
                <w:rFonts w:asciiTheme="minorHAnsi" w:hAnsiTheme="minorHAnsi" w:cstheme="minorHAnsi"/>
                <w:b/>
                <w:sz w:val="22"/>
                <w:szCs w:val="22"/>
              </w:rPr>
              <w:t xml:space="preserve"> </w:t>
            </w:r>
          </w:p>
        </w:tc>
      </w:tr>
      <w:tr w:rsidR="00045767" w:rsidRPr="0093037B" w14:paraId="5C8F366D" w14:textId="77777777" w:rsidTr="00B170CA">
        <w:trPr>
          <w:trHeight w:val="1124"/>
        </w:trPr>
        <w:tc>
          <w:tcPr>
            <w:tcW w:w="5158" w:type="dxa"/>
          </w:tcPr>
          <w:p w14:paraId="65A384B6" w14:textId="77777777" w:rsidR="00045767"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4D27288E"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724BBE1A" w14:textId="77777777" w:rsidR="00045767"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5EC8E893"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045767" w:rsidRPr="0093037B" w14:paraId="27C29D93" w14:textId="77777777" w:rsidTr="00B170CA">
        <w:trPr>
          <w:trHeight w:val="1124"/>
        </w:trPr>
        <w:tc>
          <w:tcPr>
            <w:tcW w:w="5158" w:type="dxa"/>
          </w:tcPr>
          <w:p w14:paraId="7D27EA6E" w14:textId="77777777" w:rsidR="00045767" w:rsidRPr="002521BC"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Pr>
                <w:rFonts w:asciiTheme="minorHAnsi" w:hAnsiTheme="minorHAnsi" w:cstheme="minorHAnsi"/>
                <w:b/>
                <w:sz w:val="22"/>
                <w:szCs w:val="22"/>
              </w:rPr>
              <w:t xml:space="preserve"> </w:t>
            </w:r>
          </w:p>
        </w:tc>
        <w:tc>
          <w:tcPr>
            <w:tcW w:w="5502" w:type="dxa"/>
          </w:tcPr>
          <w:p w14:paraId="7F59814F"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Pr>
                <w:rFonts w:asciiTheme="minorHAnsi" w:hAnsiTheme="minorHAnsi" w:cstheme="minorHAnsi"/>
                <w:b/>
                <w:sz w:val="22"/>
                <w:szCs w:val="22"/>
              </w:rPr>
              <w:t xml:space="preserve"> </w:t>
            </w:r>
          </w:p>
        </w:tc>
      </w:tr>
      <w:tr w:rsidR="00045767" w:rsidRPr="0093037B" w14:paraId="56531B42" w14:textId="77777777" w:rsidTr="00B170CA">
        <w:trPr>
          <w:trHeight w:val="1124"/>
        </w:trPr>
        <w:tc>
          <w:tcPr>
            <w:tcW w:w="5158" w:type="dxa"/>
          </w:tcPr>
          <w:p w14:paraId="7023DD34" w14:textId="77777777" w:rsidR="00045767"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lastRenderedPageBreak/>
              <w:t>Dates of employment to/from (if applicable)</w:t>
            </w:r>
            <w:r>
              <w:rPr>
                <w:rFonts w:asciiTheme="minorHAnsi" w:hAnsiTheme="minorHAnsi" w:cstheme="minorHAnsi"/>
                <w:b/>
                <w:bCs/>
                <w:sz w:val="22"/>
                <w:szCs w:val="22"/>
              </w:rPr>
              <w:t>:</w:t>
            </w:r>
          </w:p>
          <w:p w14:paraId="2AE9F4B3"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6C5D4493" w14:textId="77777777" w:rsidR="00045767"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11CBB87"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4D499E6C" w14:textId="77777777" w:rsidR="00045767" w:rsidRDefault="00045767" w:rsidP="00045767">
      <w:pPr>
        <w:pStyle w:val="BodyText1"/>
        <w:spacing w:after="0" w:line="240" w:lineRule="auto"/>
        <w:rPr>
          <w:rFonts w:asciiTheme="minorHAnsi" w:hAnsiTheme="minorHAnsi" w:cstheme="minorHAnsi"/>
          <w:b/>
          <w:sz w:val="22"/>
          <w:szCs w:val="22"/>
        </w:rPr>
      </w:pPr>
    </w:p>
    <w:p w14:paraId="1C4F8135" w14:textId="77777777" w:rsidR="00045767" w:rsidRPr="0093037B" w:rsidRDefault="00045767" w:rsidP="00045767">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311C9E47" w14:textId="77777777" w:rsidR="00045767" w:rsidRPr="0093037B" w:rsidRDefault="00045767" w:rsidP="00045767">
      <w:pPr>
        <w:pStyle w:val="Bodyboldnormalleading"/>
        <w:spacing w:after="0" w:line="240" w:lineRule="auto"/>
        <w:outlineLvl w:val="0"/>
        <w:rPr>
          <w:rFonts w:asciiTheme="minorHAnsi" w:hAnsiTheme="minorHAnsi" w:cstheme="minorHAnsi"/>
          <w:b/>
          <w:sz w:val="22"/>
          <w:szCs w:val="22"/>
        </w:rPr>
      </w:pPr>
    </w:p>
    <w:p w14:paraId="31F0E355" w14:textId="77777777" w:rsidR="00045767" w:rsidRPr="0093037B" w:rsidRDefault="00045767" w:rsidP="00045767">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014E100B"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2ACA3982"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p w14:paraId="2B0CFCF5"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2C5101FC"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p w14:paraId="3AC5DA81"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535C60AA"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p w14:paraId="19F53B2B"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6FEB9930"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3C60CBF6"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687D6A37" w14:textId="77777777" w:rsidR="00045767" w:rsidRDefault="00045767" w:rsidP="00045767">
      <w:pPr>
        <w:pStyle w:val="Bodytextnormalleading"/>
        <w:spacing w:after="0" w:line="240" w:lineRule="auto"/>
        <w:jc w:val="both"/>
        <w:rPr>
          <w:rFonts w:asciiTheme="minorHAnsi" w:hAnsiTheme="minorHAnsi" w:cstheme="minorHAnsi"/>
          <w:sz w:val="22"/>
          <w:szCs w:val="22"/>
        </w:rPr>
      </w:pPr>
    </w:p>
    <w:p w14:paraId="2E60B59F"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045767" w:rsidRPr="0093037B" w14:paraId="1DEA87EE" w14:textId="77777777" w:rsidTr="00B170CA">
        <w:trPr>
          <w:trHeight w:val="340"/>
        </w:trPr>
        <w:tc>
          <w:tcPr>
            <w:tcW w:w="5269" w:type="dxa"/>
            <w:shd w:val="clear" w:color="auto" w:fill="C0C0C0"/>
          </w:tcPr>
          <w:p w14:paraId="4F244EFB" w14:textId="77777777" w:rsidR="00045767" w:rsidRPr="0093037B" w:rsidRDefault="00045767" w:rsidP="00B170CA">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3EF6D231" w14:textId="77777777" w:rsidR="00045767" w:rsidRPr="0093037B" w:rsidRDefault="00045767" w:rsidP="00B170CA">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045767" w:rsidRPr="0093037B" w14:paraId="5169270E" w14:textId="77777777" w:rsidTr="00B170CA">
        <w:trPr>
          <w:trHeight w:val="510"/>
        </w:trPr>
        <w:tc>
          <w:tcPr>
            <w:tcW w:w="5269" w:type="dxa"/>
          </w:tcPr>
          <w:p w14:paraId="496D7F0A" w14:textId="77777777" w:rsidR="00045767" w:rsidRPr="0093037B" w:rsidRDefault="00045767" w:rsidP="00B170CA">
            <w:pPr>
              <w:pStyle w:val="Bodytextnormalleading"/>
              <w:spacing w:after="0" w:line="240" w:lineRule="auto"/>
              <w:rPr>
                <w:rFonts w:asciiTheme="minorHAnsi" w:hAnsiTheme="minorHAnsi" w:cstheme="minorHAnsi"/>
                <w:sz w:val="22"/>
                <w:szCs w:val="22"/>
              </w:rPr>
            </w:pPr>
          </w:p>
        </w:tc>
        <w:tc>
          <w:tcPr>
            <w:tcW w:w="5499" w:type="dxa"/>
          </w:tcPr>
          <w:p w14:paraId="08AF8AB6" w14:textId="77777777" w:rsidR="00045767" w:rsidRPr="0093037B" w:rsidRDefault="00045767" w:rsidP="00B170CA">
            <w:pPr>
              <w:pStyle w:val="Bodytextnormalleading"/>
              <w:spacing w:after="0" w:line="240" w:lineRule="auto"/>
              <w:rPr>
                <w:rFonts w:asciiTheme="minorHAnsi" w:hAnsiTheme="minorHAnsi" w:cstheme="minorHAnsi"/>
                <w:sz w:val="22"/>
                <w:szCs w:val="22"/>
              </w:rPr>
            </w:pPr>
          </w:p>
        </w:tc>
      </w:tr>
    </w:tbl>
    <w:p w14:paraId="4A0C341A" w14:textId="77777777" w:rsidR="00045767" w:rsidRPr="0093037B" w:rsidRDefault="00045767" w:rsidP="00045767">
      <w:pPr>
        <w:rPr>
          <w:rFonts w:asciiTheme="minorHAnsi" w:hAnsiTheme="minorHAnsi" w:cstheme="minorHAnsi"/>
          <w:b/>
          <w:sz w:val="22"/>
          <w:szCs w:val="22"/>
        </w:rPr>
      </w:pPr>
    </w:p>
    <w:p w14:paraId="5137B87D" w14:textId="74A6FADA" w:rsidR="00045767" w:rsidRDefault="00045767" w:rsidP="00045767">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p>
    <w:p w14:paraId="61AD7497" w14:textId="77777777" w:rsidR="00045767" w:rsidRPr="0093037B" w:rsidRDefault="00045767" w:rsidP="00045767">
      <w:pPr>
        <w:pStyle w:val="BodyText"/>
        <w:jc w:val="center"/>
        <w:rPr>
          <w:rFonts w:asciiTheme="minorHAnsi" w:hAnsiTheme="minorHAnsi" w:cstheme="minorHAnsi"/>
          <w:sz w:val="22"/>
          <w:szCs w:val="22"/>
        </w:rPr>
      </w:pPr>
    </w:p>
    <w:p w14:paraId="565EB53F" w14:textId="77777777" w:rsidR="00045767" w:rsidRPr="0093037B" w:rsidRDefault="00045767" w:rsidP="00045767">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0A5C1D6A" w14:textId="77777777" w:rsidR="00045767" w:rsidRPr="00C25D91" w:rsidRDefault="00045767" w:rsidP="00045767">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0AE111BA" w14:textId="77777777" w:rsidR="00045767" w:rsidRPr="0093037B" w:rsidRDefault="00045767" w:rsidP="00045767">
      <w:pPr>
        <w:pStyle w:val="Heading6"/>
        <w:tabs>
          <w:tab w:val="left" w:pos="684"/>
        </w:tabs>
        <w:ind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7771B21B" w14:textId="77777777" w:rsidR="00045767" w:rsidRPr="0093037B" w:rsidRDefault="00045767" w:rsidP="00045767">
      <w:pPr>
        <w:rPr>
          <w:rFonts w:asciiTheme="minorHAnsi" w:hAnsiTheme="minorHAnsi" w:cstheme="minorHAnsi"/>
          <w:sz w:val="22"/>
          <w:szCs w:val="22"/>
        </w:rPr>
      </w:pPr>
    </w:p>
    <w:p w14:paraId="5FCAB616" w14:textId="77777777" w:rsidR="00045767" w:rsidRPr="005F3266" w:rsidRDefault="00045767" w:rsidP="00045767">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7EB842A1" w14:textId="77777777" w:rsidR="00045767" w:rsidRDefault="00045767" w:rsidP="00045767">
      <w:pPr>
        <w:rPr>
          <w:rFonts w:asciiTheme="minorHAnsi" w:hAnsiTheme="minorHAnsi" w:cstheme="minorHAnsi"/>
          <w:sz w:val="22"/>
          <w:szCs w:val="22"/>
        </w:rPr>
      </w:pPr>
    </w:p>
    <w:p w14:paraId="7DE1161E" w14:textId="3DE5C8AA" w:rsidR="00045767" w:rsidRDefault="00045767" w:rsidP="00045767">
      <w:pPr>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competency</w:t>
      </w:r>
      <w:r w:rsidR="00E838B8">
        <w:rPr>
          <w:rFonts w:asciiTheme="minorHAnsi" w:hAnsiTheme="minorHAnsi" w:cstheme="minorHAnsi"/>
          <w:sz w:val="22"/>
          <w:szCs w:val="22"/>
        </w:rPr>
        <w:t xml:space="preserve"> </w:t>
      </w:r>
      <w:r>
        <w:rPr>
          <w:rFonts w:asciiTheme="minorHAnsi" w:hAnsiTheme="minorHAnsi" w:cstheme="minorHAnsi"/>
          <w:sz w:val="22"/>
          <w:szCs w:val="22"/>
        </w:rPr>
        <w:t>based</w:t>
      </w:r>
      <w:proofErr w:type="gramEnd"/>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3F1A7203" w14:textId="77777777" w:rsidR="00045767" w:rsidRDefault="00045767" w:rsidP="00045767">
      <w:pPr>
        <w:jc w:val="both"/>
        <w:rPr>
          <w:rFonts w:asciiTheme="minorHAnsi" w:hAnsiTheme="minorHAnsi" w:cstheme="minorHAnsi"/>
          <w:sz w:val="22"/>
          <w:szCs w:val="22"/>
        </w:rPr>
      </w:pPr>
    </w:p>
    <w:p w14:paraId="7494B354" w14:textId="77777777" w:rsidR="00045767" w:rsidRDefault="00045767" w:rsidP="00045767">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07B0A058" w14:textId="77777777" w:rsidR="00045767" w:rsidRDefault="00045767" w:rsidP="00045767">
      <w:pPr>
        <w:jc w:val="both"/>
        <w:rPr>
          <w:rFonts w:asciiTheme="minorHAnsi" w:hAnsiTheme="minorHAnsi" w:cstheme="minorHAnsi"/>
          <w:sz w:val="22"/>
          <w:szCs w:val="22"/>
        </w:rPr>
      </w:pPr>
    </w:p>
    <w:p w14:paraId="1E040924" w14:textId="77777777" w:rsidR="00045767" w:rsidRDefault="00045767" w:rsidP="00045767">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BDF7442" w14:textId="77777777" w:rsidR="00045767" w:rsidRDefault="00045767" w:rsidP="00045767">
      <w:pPr>
        <w:rPr>
          <w:rFonts w:asciiTheme="minorHAnsi" w:hAnsiTheme="minorHAnsi" w:cstheme="minorHAnsi"/>
          <w:sz w:val="22"/>
          <w:szCs w:val="22"/>
        </w:rPr>
      </w:pPr>
    </w:p>
    <w:p w14:paraId="667BDB12" w14:textId="77777777" w:rsidR="00045767" w:rsidRDefault="00045767" w:rsidP="00045767">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38902C3D" w14:textId="77777777" w:rsidR="00045767" w:rsidRDefault="00045767" w:rsidP="0004576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lastRenderedPageBreak/>
        <w:t xml:space="preserve">The nature of the task, problem or </w:t>
      </w:r>
      <w:proofErr w:type="gramStart"/>
      <w:r>
        <w:rPr>
          <w:rFonts w:asciiTheme="minorHAnsi" w:hAnsiTheme="minorHAnsi" w:cstheme="minorHAnsi"/>
          <w:sz w:val="22"/>
          <w:szCs w:val="22"/>
        </w:rPr>
        <w:t>objective;</w:t>
      </w:r>
      <w:proofErr w:type="gramEnd"/>
    </w:p>
    <w:p w14:paraId="0DFDECD1" w14:textId="77777777" w:rsidR="00045767" w:rsidRDefault="00045767" w:rsidP="0004576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172BA6E" w14:textId="77777777" w:rsidR="00045767" w:rsidRDefault="00045767" w:rsidP="0004576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09670A1F" w14:textId="77777777" w:rsidR="00045767" w:rsidRDefault="00045767" w:rsidP="00045767">
      <w:pPr>
        <w:pStyle w:val="ListParagraph"/>
        <w:rPr>
          <w:rFonts w:asciiTheme="minorHAnsi" w:hAnsiTheme="minorHAnsi" w:cstheme="minorHAnsi"/>
          <w:sz w:val="22"/>
          <w:szCs w:val="22"/>
        </w:rPr>
      </w:pPr>
    </w:p>
    <w:p w14:paraId="50FBF9EA" w14:textId="77777777" w:rsidR="00045767" w:rsidRPr="005D5DA8" w:rsidRDefault="00045767" w:rsidP="00045767">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DAF57C1" w14:textId="77777777" w:rsidR="00045767" w:rsidRDefault="00045767" w:rsidP="00045767">
      <w:pPr>
        <w:rPr>
          <w:rFonts w:asciiTheme="minorHAnsi" w:hAnsiTheme="minorHAnsi" w:cstheme="minorHAnsi"/>
          <w:sz w:val="22"/>
          <w:szCs w:val="22"/>
        </w:rPr>
      </w:pPr>
    </w:p>
    <w:p w14:paraId="7AC66778" w14:textId="77777777" w:rsidR="00045767" w:rsidRDefault="00045767" w:rsidP="00045767">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287C5736" w14:textId="77777777" w:rsidR="00045767" w:rsidRDefault="00045767" w:rsidP="00045767">
      <w:pPr>
        <w:rPr>
          <w:rFonts w:asciiTheme="minorHAnsi" w:hAnsiTheme="minorHAnsi" w:cstheme="minorHAnsi"/>
          <w:sz w:val="22"/>
          <w:szCs w:val="22"/>
        </w:rPr>
      </w:pPr>
    </w:p>
    <w:p w14:paraId="452A8CC2"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0C66B5A9"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B53DD4C"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3B5DA2B2"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12376AB2"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7304F4F2"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2035D04B"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B8481C5" w14:textId="77777777" w:rsidR="00045767" w:rsidRDefault="00045767" w:rsidP="00045767">
      <w:pPr>
        <w:pStyle w:val="ListParagraph"/>
        <w:numPr>
          <w:ilvl w:val="0"/>
          <w:numId w:val="3"/>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WWETB,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4" w:history="1">
        <w:r w:rsidRPr="00B74E27">
          <w:rPr>
            <w:rStyle w:val="Hyperlink"/>
            <w:rFonts w:asciiTheme="minorHAnsi" w:eastAsiaTheme="majorEastAsia" w:hAnsiTheme="minorHAnsi" w:cstheme="minorHAnsi"/>
            <w:sz w:val="22"/>
            <w:szCs w:val="22"/>
          </w:rPr>
          <w:t>https://www.wwetb.ie/</w:t>
        </w:r>
      </w:hyperlink>
    </w:p>
    <w:p w14:paraId="35734912" w14:textId="77777777" w:rsidR="00045767" w:rsidRDefault="00045767" w:rsidP="00045767">
      <w:pPr>
        <w:rPr>
          <w:rFonts w:asciiTheme="minorHAnsi" w:hAnsiTheme="minorHAnsi" w:cstheme="minorHAnsi"/>
          <w:sz w:val="22"/>
          <w:szCs w:val="22"/>
        </w:rPr>
      </w:pPr>
    </w:p>
    <w:p w14:paraId="22C6FD99" w14:textId="77777777" w:rsidR="00045767" w:rsidRDefault="00045767" w:rsidP="00045767">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46FBAA0D" w14:textId="77777777" w:rsidR="00045767" w:rsidRDefault="00045767" w:rsidP="00045767">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3FB79BE6" w14:textId="4DC25CCF" w:rsidR="00045767" w:rsidRPr="00FC1692"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 xml:space="preserve">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w:t>
      </w:r>
      <w:proofErr w:type="spellStart"/>
      <w:r w:rsidRPr="002C2A49">
        <w:rPr>
          <w:rFonts w:asciiTheme="minorHAnsi" w:hAnsiTheme="minorHAnsi" w:cstheme="minorHAnsi"/>
          <w:sz w:val="22"/>
          <w:szCs w:val="22"/>
        </w:rPr>
        <w:t>sta</w:t>
      </w:r>
      <w:r w:rsidR="00735C6B">
        <w:rPr>
          <w:rFonts w:asciiTheme="minorHAnsi" w:hAnsiTheme="minorHAnsi" w:cstheme="minorHAnsi"/>
          <w:sz w:val="22"/>
          <w:szCs w:val="22"/>
        </w:rPr>
        <w:t>adult</w:t>
      </w:r>
      <w:proofErr w:type="spellEnd"/>
      <w:r w:rsidR="00735C6B">
        <w:rPr>
          <w:rFonts w:asciiTheme="minorHAnsi" w:hAnsiTheme="minorHAnsi" w:cstheme="minorHAnsi"/>
          <w:sz w:val="22"/>
          <w:szCs w:val="22"/>
        </w:rPr>
        <w:t xml:space="preserve"> educator</w:t>
      </w:r>
      <w:r w:rsidRPr="002C2A49">
        <w:rPr>
          <w:rFonts w:asciiTheme="minorHAnsi" w:hAnsiTheme="minorHAnsi" w:cstheme="minorHAnsi"/>
          <w:sz w:val="22"/>
          <w:szCs w:val="22"/>
        </w:rPr>
        <w:t>y obligations as may be imposed on the ETB from time to time</w:t>
      </w:r>
      <w:r>
        <w:t>.</w:t>
      </w:r>
    </w:p>
    <w:p w14:paraId="01E4A4F8" w14:textId="77777777" w:rsidR="00045767" w:rsidRPr="00FC1692" w:rsidRDefault="00045767" w:rsidP="00045767">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B996C7A" w14:textId="2E873A52" w:rsidR="00045767" w:rsidRPr="00FC1692"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w:t>
      </w:r>
      <w:proofErr w:type="spellStart"/>
      <w:r w:rsidRPr="00FC1692">
        <w:rPr>
          <w:rFonts w:asciiTheme="minorHAnsi" w:eastAsia="Arial" w:hAnsiTheme="minorHAnsi" w:cstheme="minorHAnsi"/>
          <w:sz w:val="22"/>
          <w:szCs w:val="22"/>
        </w:rPr>
        <w:t>sta</w:t>
      </w:r>
      <w:r w:rsidR="00735C6B">
        <w:rPr>
          <w:rFonts w:asciiTheme="minorHAnsi" w:eastAsia="Arial" w:hAnsiTheme="minorHAnsi" w:cstheme="minorHAnsi"/>
          <w:sz w:val="22"/>
          <w:szCs w:val="22"/>
        </w:rPr>
        <w:t>adult</w:t>
      </w:r>
      <w:proofErr w:type="spellEnd"/>
      <w:r w:rsidR="00735C6B">
        <w:rPr>
          <w:rFonts w:asciiTheme="minorHAnsi" w:eastAsia="Arial" w:hAnsiTheme="minorHAnsi" w:cstheme="minorHAnsi"/>
          <w:sz w:val="22"/>
          <w:szCs w:val="22"/>
        </w:rPr>
        <w:t xml:space="preserve"> educator</w:t>
      </w:r>
      <w:r w:rsidRPr="00FC1692">
        <w:rPr>
          <w:rFonts w:asciiTheme="minorHAnsi" w:eastAsia="Arial" w:hAnsiTheme="minorHAnsi" w:cstheme="minorHAnsi"/>
          <w:sz w:val="22"/>
          <w:szCs w:val="22"/>
        </w:rPr>
        <w:t xml:space="preserve">y reporting obligations to Government bodies and EU funding bodies; resolving disputes and defending litigation etc. The information we collect about you depends on various factors, e.g. we will </w:t>
      </w:r>
      <w:r w:rsidRPr="00FC1692">
        <w:rPr>
          <w:rFonts w:asciiTheme="minorHAnsi" w:eastAsia="Arial" w:hAnsiTheme="minorHAnsi" w:cstheme="minorHAnsi"/>
          <w:sz w:val="22"/>
          <w:szCs w:val="22"/>
        </w:rPr>
        <w:lastRenderedPageBreak/>
        <w:t>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5" w:history="1">
        <w:r w:rsidRPr="00B74E27">
          <w:rPr>
            <w:rStyle w:val="Hyperlink"/>
            <w:rFonts w:asciiTheme="minorHAnsi" w:eastAsia="Arial" w:hAnsiTheme="minorHAnsi" w:cstheme="minorHAnsi"/>
            <w:sz w:val="22"/>
            <w:szCs w:val="22"/>
          </w:rPr>
          <w:t>https://www.wwetb.ie/about/organisation/compliance/wwetb-policies/</w:t>
        </w:r>
      </w:hyperlink>
    </w:p>
    <w:p w14:paraId="07E34883" w14:textId="77777777" w:rsidR="00045767" w:rsidRPr="00FC1692" w:rsidRDefault="00045767" w:rsidP="00045767">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356178F2" w14:textId="77777777" w:rsidR="00045767" w:rsidRPr="00FC1692"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7769ADF5" w14:textId="77777777" w:rsidR="00045767" w:rsidRPr="002C2A49" w:rsidRDefault="00045767" w:rsidP="00045767">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r>
        <w:tab/>
        <w:t xml:space="preserve">   </w:t>
      </w:r>
      <w:hyperlink r:id="rId16" w:history="1">
        <w:r w:rsidRPr="00B74E27">
          <w:rPr>
            <w:color w:val="0000FF"/>
            <w:u w:val="single"/>
          </w:rPr>
          <w:t>WWETB Policies - Waterford and Wexford Education and Training Board</w:t>
        </w:r>
      </w:hyperlink>
    </w:p>
    <w:p w14:paraId="2C438C3D" w14:textId="77777777" w:rsidR="00045767"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3667B9EE" w14:textId="77777777" w:rsidR="00045767" w:rsidRPr="002C2A49" w:rsidRDefault="00045767" w:rsidP="00045767">
      <w:pPr>
        <w:pStyle w:val="ListParagraph"/>
        <w:rPr>
          <w:rFonts w:asciiTheme="minorHAnsi" w:hAnsiTheme="minorHAnsi" w:cstheme="minorHAnsi"/>
          <w:sz w:val="22"/>
          <w:szCs w:val="22"/>
        </w:rPr>
      </w:pPr>
    </w:p>
    <w:p w14:paraId="4454BB06" w14:textId="77777777" w:rsidR="00045767"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0197ADAD" w14:textId="77777777" w:rsidR="00045767" w:rsidRPr="002C2A49" w:rsidRDefault="00045767" w:rsidP="00045767">
      <w:pPr>
        <w:pStyle w:val="ListParagraph"/>
        <w:rPr>
          <w:rFonts w:asciiTheme="minorHAnsi" w:eastAsia="Arial" w:hAnsiTheme="minorHAnsi" w:cstheme="minorHAnsi"/>
          <w:sz w:val="22"/>
          <w:szCs w:val="22"/>
        </w:rPr>
      </w:pPr>
    </w:p>
    <w:p w14:paraId="32EE66D1" w14:textId="77777777" w:rsidR="00045767" w:rsidRPr="00B74E27"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7" w:history="1">
        <w:r w:rsidRPr="00B74E27">
          <w:rPr>
            <w:rStyle w:val="Hyperlink"/>
            <w:rFonts w:asciiTheme="minorHAnsi" w:eastAsia="Arial" w:hAnsiTheme="minorHAnsi" w:cstheme="minorHAnsi"/>
            <w:sz w:val="22"/>
            <w:szCs w:val="22"/>
          </w:rPr>
          <w:t>https://www.wwetb.ie/about/organisation/compliance/wwetb-policies/</w:t>
        </w:r>
      </w:hyperlink>
    </w:p>
    <w:p w14:paraId="7EEB36C4" w14:textId="77777777" w:rsidR="00045767" w:rsidRPr="00FC1692" w:rsidRDefault="00045767" w:rsidP="00045767">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20A0F68D" w14:textId="50E4C544" w:rsidR="00045767" w:rsidRPr="002C2A49"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w:t>
      </w:r>
      <w:proofErr w:type="spellStart"/>
      <w:r w:rsidRPr="00FC1692">
        <w:rPr>
          <w:rFonts w:asciiTheme="minorHAnsi" w:eastAsia="Arial" w:hAnsiTheme="minorHAnsi" w:cstheme="minorHAnsi"/>
          <w:sz w:val="22"/>
          <w:szCs w:val="22"/>
        </w:rPr>
        <w:t>sta</w:t>
      </w:r>
      <w:r w:rsidR="00735C6B">
        <w:rPr>
          <w:rFonts w:asciiTheme="minorHAnsi" w:eastAsia="Arial" w:hAnsiTheme="minorHAnsi" w:cstheme="minorHAnsi"/>
          <w:sz w:val="22"/>
          <w:szCs w:val="22"/>
        </w:rPr>
        <w:t>adult</w:t>
      </w:r>
      <w:proofErr w:type="spellEnd"/>
      <w:r w:rsidR="00735C6B">
        <w:rPr>
          <w:rFonts w:asciiTheme="minorHAnsi" w:eastAsia="Arial" w:hAnsiTheme="minorHAnsi" w:cstheme="minorHAnsi"/>
          <w:sz w:val="22"/>
          <w:szCs w:val="22"/>
        </w:rPr>
        <w:t xml:space="preserve"> educator</w:t>
      </w:r>
      <w:r w:rsidRPr="00FC1692">
        <w:rPr>
          <w:rFonts w:asciiTheme="minorHAnsi" w:eastAsia="Arial" w:hAnsiTheme="minorHAnsi" w:cstheme="minorHAnsi"/>
          <w:sz w:val="22"/>
          <w:szCs w:val="22"/>
        </w:rPr>
        <w:t xml:space="preserve">y rights, that can be exercised at any time:  </w:t>
      </w:r>
    </w:p>
    <w:p w14:paraId="5A1F4C53"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7DBFE277"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455FF906"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0DE13685"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13F54FE8"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4507249D"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3E1470C1"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1366E29" w14:textId="77777777" w:rsidR="00045767" w:rsidRPr="002C2A49" w:rsidRDefault="00045767" w:rsidP="00045767">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8" w:history="1">
        <w:r w:rsidRPr="00B74E27">
          <w:rPr>
            <w:color w:val="0000FF"/>
            <w:u w:val="single"/>
          </w:rPr>
          <w:t>WWETB Policies - Waterford and Wexford Education and Training Board</w:t>
        </w:r>
      </w:hyperlink>
    </w:p>
    <w:p w14:paraId="102CF0C4" w14:textId="77777777" w:rsidR="00045767" w:rsidRPr="00FC1692" w:rsidRDefault="00045767" w:rsidP="00045767">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271D48D3" w14:textId="77777777" w:rsidR="00045767" w:rsidRPr="00FC1692" w:rsidRDefault="00045767" w:rsidP="00045767">
      <w:pPr>
        <w:jc w:val="center"/>
        <w:rPr>
          <w:rFonts w:asciiTheme="minorHAnsi" w:hAnsiTheme="minorHAnsi" w:cstheme="minorHAnsi"/>
          <w:sz w:val="22"/>
          <w:szCs w:val="22"/>
          <w:lang w:val="en-US"/>
        </w:rPr>
      </w:pPr>
    </w:p>
    <w:p w14:paraId="297F9448" w14:textId="77777777" w:rsidR="00045767" w:rsidRPr="00FC1692" w:rsidRDefault="00045767" w:rsidP="00045767">
      <w:pPr>
        <w:jc w:val="center"/>
        <w:rPr>
          <w:rFonts w:asciiTheme="minorHAnsi" w:hAnsiTheme="minorHAnsi" w:cstheme="minorHAnsi"/>
          <w:sz w:val="22"/>
          <w:szCs w:val="22"/>
          <w:lang w:val="en-US"/>
        </w:rPr>
      </w:pPr>
    </w:p>
    <w:p w14:paraId="1E684887" w14:textId="77777777" w:rsidR="00045767" w:rsidRPr="00FC1692" w:rsidRDefault="00045767" w:rsidP="00045767">
      <w:pPr>
        <w:rPr>
          <w:rFonts w:asciiTheme="minorHAnsi" w:hAnsiTheme="minorHAnsi" w:cstheme="minorHAnsi"/>
          <w:sz w:val="22"/>
          <w:szCs w:val="22"/>
        </w:rPr>
      </w:pPr>
    </w:p>
    <w:p w14:paraId="21B329A1" w14:textId="77777777" w:rsidR="00045767" w:rsidRDefault="00045767" w:rsidP="00045767"/>
    <w:p w14:paraId="7150BD02" w14:textId="77777777" w:rsidR="00045767" w:rsidRDefault="00045767" w:rsidP="00045767"/>
    <w:p w14:paraId="27363AEC" w14:textId="77777777" w:rsidR="00A31CDC" w:rsidRDefault="00A31CDC"/>
    <w:sectPr w:rsidR="00A31CDC" w:rsidSect="00263A04">
      <w:footerReference w:type="even" r:id="rId19"/>
      <w:footerReference w:type="default" r:id="rId20"/>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441BB" w14:textId="77777777" w:rsidR="00B555F2" w:rsidRDefault="00B555F2">
      <w:r>
        <w:separator/>
      </w:r>
    </w:p>
  </w:endnote>
  <w:endnote w:type="continuationSeparator" w:id="0">
    <w:p w14:paraId="6C0E721A" w14:textId="77777777" w:rsidR="00B555F2" w:rsidRDefault="00B5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2FE2" w14:textId="77777777" w:rsidR="001835A1" w:rsidRDefault="00B55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0D13C" w14:textId="77777777" w:rsidR="001835A1" w:rsidRDefault="00183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32364216"/>
      <w:docPartObj>
        <w:docPartGallery w:val="Page Numbers (Bottom of Page)"/>
        <w:docPartUnique/>
      </w:docPartObj>
    </w:sdtPr>
    <w:sdtEndPr/>
    <w:sdtContent>
      <w:p w14:paraId="08C18FEA" w14:textId="77777777" w:rsidR="001835A1" w:rsidRPr="00467E20" w:rsidRDefault="00B555F2"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4BACB58" w14:textId="77777777" w:rsidR="001835A1" w:rsidRPr="00467E20" w:rsidRDefault="001835A1"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4AF67" w14:textId="77777777" w:rsidR="00B555F2" w:rsidRDefault="00B555F2">
      <w:r>
        <w:separator/>
      </w:r>
    </w:p>
  </w:footnote>
  <w:footnote w:type="continuationSeparator" w:id="0">
    <w:p w14:paraId="16616D05" w14:textId="77777777" w:rsidR="00B555F2" w:rsidRDefault="00B5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8A545E7A"/>
    <w:lvl w:ilvl="0" w:tplc="FFAC1CF4">
      <w:start w:val="1"/>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4766F3"/>
    <w:multiLevelType w:val="hybridMultilevel"/>
    <w:tmpl w:val="B412A3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B0B32FE"/>
    <w:multiLevelType w:val="hybridMultilevel"/>
    <w:tmpl w:val="7D9A0D4C"/>
    <w:lvl w:ilvl="0" w:tplc="9D78AA2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87235836">
    <w:abstractNumId w:val="3"/>
  </w:num>
  <w:num w:numId="2" w16cid:durableId="292254160">
    <w:abstractNumId w:val="2"/>
  </w:num>
  <w:num w:numId="3" w16cid:durableId="570892272">
    <w:abstractNumId w:val="1"/>
  </w:num>
  <w:num w:numId="4" w16cid:durableId="811870580">
    <w:abstractNumId w:val="5"/>
  </w:num>
  <w:num w:numId="5" w16cid:durableId="386271490">
    <w:abstractNumId w:val="4"/>
  </w:num>
  <w:num w:numId="6" w16cid:durableId="1774279120">
    <w:abstractNumId w:val="0"/>
  </w:num>
  <w:num w:numId="7" w16cid:durableId="543906706">
    <w:abstractNumId w:val="6"/>
  </w:num>
  <w:num w:numId="8" w16cid:durableId="1521814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67"/>
    <w:rsid w:val="00045767"/>
    <w:rsid w:val="001049CA"/>
    <w:rsid w:val="001835A1"/>
    <w:rsid w:val="001A1CD1"/>
    <w:rsid w:val="00263A04"/>
    <w:rsid w:val="00323933"/>
    <w:rsid w:val="004F2F7A"/>
    <w:rsid w:val="006274C7"/>
    <w:rsid w:val="00735C6B"/>
    <w:rsid w:val="007502FC"/>
    <w:rsid w:val="00A31CDC"/>
    <w:rsid w:val="00A74680"/>
    <w:rsid w:val="00B555F2"/>
    <w:rsid w:val="00B839D9"/>
    <w:rsid w:val="00BB1CA0"/>
    <w:rsid w:val="00BB53F9"/>
    <w:rsid w:val="00C345A7"/>
    <w:rsid w:val="00E71BD5"/>
    <w:rsid w:val="00E838B8"/>
    <w:rsid w:val="00EF7B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7FDB"/>
  <w15:chartTrackingRefBased/>
  <w15:docId w15:val="{CB9F751D-4ED1-4220-B04C-CAAC68A2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67"/>
    <w:pPr>
      <w:spacing w:after="0" w:line="240" w:lineRule="auto"/>
    </w:pPr>
    <w:rPr>
      <w:rFonts w:ascii="Times New Roman" w:eastAsia="Times New Roman" w:hAnsi="Times New Roman" w:cs="Times New Roman"/>
      <w:kern w:val="0"/>
      <w:sz w:val="20"/>
      <w:szCs w:val="20"/>
      <w:lang w:val="en-GB"/>
    </w:rPr>
  </w:style>
  <w:style w:type="paragraph" w:styleId="Heading1">
    <w:name w:val="heading 1"/>
    <w:basedOn w:val="Normal"/>
    <w:next w:val="Normal"/>
    <w:link w:val="Heading1Char"/>
    <w:uiPriority w:val="9"/>
    <w:qFormat/>
    <w:rsid w:val="00045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457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7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457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7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767"/>
    <w:rPr>
      <w:rFonts w:eastAsiaTheme="majorEastAsia" w:cstheme="majorBidi"/>
      <w:color w:val="0F4761" w:themeColor="accent1" w:themeShade="BF"/>
    </w:rPr>
  </w:style>
  <w:style w:type="character" w:customStyle="1" w:styleId="Heading6Char">
    <w:name w:val="Heading 6 Char"/>
    <w:basedOn w:val="DefaultParagraphFont"/>
    <w:link w:val="Heading6"/>
    <w:rsid w:val="00045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767"/>
    <w:rPr>
      <w:rFonts w:eastAsiaTheme="majorEastAsia" w:cstheme="majorBidi"/>
      <w:color w:val="595959" w:themeColor="text1" w:themeTint="A6"/>
    </w:rPr>
  </w:style>
  <w:style w:type="character" w:customStyle="1" w:styleId="Heading8Char">
    <w:name w:val="Heading 8 Char"/>
    <w:basedOn w:val="DefaultParagraphFont"/>
    <w:link w:val="Heading8"/>
    <w:rsid w:val="00045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767"/>
    <w:rPr>
      <w:rFonts w:eastAsiaTheme="majorEastAsia" w:cstheme="majorBidi"/>
      <w:color w:val="272727" w:themeColor="text1" w:themeTint="D8"/>
    </w:rPr>
  </w:style>
  <w:style w:type="paragraph" w:styleId="Title">
    <w:name w:val="Title"/>
    <w:basedOn w:val="Normal"/>
    <w:next w:val="Normal"/>
    <w:link w:val="TitleChar"/>
    <w:uiPriority w:val="10"/>
    <w:qFormat/>
    <w:rsid w:val="000457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767"/>
    <w:pPr>
      <w:spacing w:before="160"/>
      <w:jc w:val="center"/>
    </w:pPr>
    <w:rPr>
      <w:i/>
      <w:iCs/>
      <w:color w:val="404040" w:themeColor="text1" w:themeTint="BF"/>
    </w:rPr>
  </w:style>
  <w:style w:type="character" w:customStyle="1" w:styleId="QuoteChar">
    <w:name w:val="Quote Char"/>
    <w:basedOn w:val="DefaultParagraphFont"/>
    <w:link w:val="Quote"/>
    <w:uiPriority w:val="29"/>
    <w:rsid w:val="00045767"/>
    <w:rPr>
      <w:i/>
      <w:iCs/>
      <w:color w:val="404040" w:themeColor="text1" w:themeTint="BF"/>
    </w:rPr>
  </w:style>
  <w:style w:type="paragraph" w:styleId="ListParagraph">
    <w:name w:val="List Paragraph"/>
    <w:basedOn w:val="Normal"/>
    <w:link w:val="ListParagraphChar"/>
    <w:uiPriority w:val="34"/>
    <w:qFormat/>
    <w:rsid w:val="00045767"/>
    <w:pPr>
      <w:ind w:left="720"/>
      <w:contextualSpacing/>
    </w:pPr>
  </w:style>
  <w:style w:type="character" w:styleId="IntenseEmphasis">
    <w:name w:val="Intense Emphasis"/>
    <w:basedOn w:val="DefaultParagraphFont"/>
    <w:uiPriority w:val="21"/>
    <w:qFormat/>
    <w:rsid w:val="00045767"/>
    <w:rPr>
      <w:i/>
      <w:iCs/>
      <w:color w:val="0F4761" w:themeColor="accent1" w:themeShade="BF"/>
    </w:rPr>
  </w:style>
  <w:style w:type="paragraph" w:styleId="IntenseQuote">
    <w:name w:val="Intense Quote"/>
    <w:basedOn w:val="Normal"/>
    <w:next w:val="Normal"/>
    <w:link w:val="IntenseQuoteChar"/>
    <w:uiPriority w:val="30"/>
    <w:qFormat/>
    <w:rsid w:val="00045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767"/>
    <w:rPr>
      <w:i/>
      <w:iCs/>
      <w:color w:val="0F4761" w:themeColor="accent1" w:themeShade="BF"/>
    </w:rPr>
  </w:style>
  <w:style w:type="character" w:styleId="IntenseReference">
    <w:name w:val="Intense Reference"/>
    <w:basedOn w:val="DefaultParagraphFont"/>
    <w:uiPriority w:val="32"/>
    <w:qFormat/>
    <w:rsid w:val="00045767"/>
    <w:rPr>
      <w:b/>
      <w:bCs/>
      <w:smallCaps/>
      <w:color w:val="0F4761" w:themeColor="accent1" w:themeShade="BF"/>
      <w:spacing w:val="5"/>
    </w:rPr>
  </w:style>
  <w:style w:type="paragraph" w:styleId="BodyText">
    <w:name w:val="Body Text"/>
    <w:basedOn w:val="Normal"/>
    <w:link w:val="BodyTextChar"/>
    <w:rsid w:val="00045767"/>
    <w:rPr>
      <w:sz w:val="24"/>
    </w:rPr>
  </w:style>
  <w:style w:type="character" w:customStyle="1" w:styleId="BodyTextChar">
    <w:name w:val="Body Text Char"/>
    <w:basedOn w:val="DefaultParagraphFont"/>
    <w:link w:val="BodyText"/>
    <w:rsid w:val="00045767"/>
    <w:rPr>
      <w:rFonts w:ascii="Times New Roman" w:eastAsia="Times New Roman" w:hAnsi="Times New Roman" w:cs="Times New Roman"/>
      <w:kern w:val="0"/>
      <w:sz w:val="24"/>
      <w:szCs w:val="20"/>
      <w:lang w:val="en-GB"/>
    </w:rPr>
  </w:style>
  <w:style w:type="paragraph" w:styleId="Header">
    <w:name w:val="header"/>
    <w:basedOn w:val="Normal"/>
    <w:link w:val="HeaderChar"/>
    <w:rsid w:val="00045767"/>
    <w:pPr>
      <w:tabs>
        <w:tab w:val="center" w:pos="4153"/>
        <w:tab w:val="right" w:pos="8306"/>
      </w:tabs>
    </w:pPr>
  </w:style>
  <w:style w:type="character" w:customStyle="1" w:styleId="HeaderChar">
    <w:name w:val="Header Char"/>
    <w:basedOn w:val="DefaultParagraphFont"/>
    <w:link w:val="Header"/>
    <w:rsid w:val="00045767"/>
    <w:rPr>
      <w:rFonts w:ascii="Times New Roman" w:eastAsia="Times New Roman" w:hAnsi="Times New Roman" w:cs="Times New Roman"/>
      <w:kern w:val="0"/>
      <w:sz w:val="20"/>
      <w:szCs w:val="20"/>
      <w:lang w:val="en-GB"/>
    </w:rPr>
  </w:style>
  <w:style w:type="paragraph" w:styleId="Footer">
    <w:name w:val="footer"/>
    <w:basedOn w:val="Normal"/>
    <w:link w:val="FooterChar"/>
    <w:uiPriority w:val="99"/>
    <w:rsid w:val="00045767"/>
    <w:pPr>
      <w:tabs>
        <w:tab w:val="center" w:pos="4153"/>
        <w:tab w:val="right" w:pos="8306"/>
      </w:tabs>
    </w:pPr>
  </w:style>
  <w:style w:type="character" w:customStyle="1" w:styleId="FooterChar">
    <w:name w:val="Footer Char"/>
    <w:basedOn w:val="DefaultParagraphFont"/>
    <w:link w:val="Footer"/>
    <w:uiPriority w:val="99"/>
    <w:rsid w:val="00045767"/>
    <w:rPr>
      <w:rFonts w:ascii="Times New Roman" w:eastAsia="Times New Roman" w:hAnsi="Times New Roman" w:cs="Times New Roman"/>
      <w:kern w:val="0"/>
      <w:sz w:val="20"/>
      <w:szCs w:val="20"/>
      <w:lang w:val="en-GB"/>
    </w:rPr>
  </w:style>
  <w:style w:type="paragraph" w:customStyle="1" w:styleId="BodyText1">
    <w:name w:val="Body Text1"/>
    <w:rsid w:val="0004576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kern w:val="0"/>
      <w:sz w:val="28"/>
      <w:szCs w:val="20"/>
      <w:lang w:val="en-GB"/>
    </w:rPr>
  </w:style>
  <w:style w:type="paragraph" w:customStyle="1" w:styleId="Bodytextnormalleading">
    <w:name w:val="Body text normal leading"/>
    <w:rsid w:val="0004576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kern w:val="0"/>
      <w:sz w:val="28"/>
      <w:szCs w:val="20"/>
      <w:lang w:val="en-GB"/>
    </w:rPr>
  </w:style>
  <w:style w:type="paragraph" w:customStyle="1" w:styleId="Bodyboldnormalleading">
    <w:name w:val="Body bold normal leading"/>
    <w:rsid w:val="0004576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kern w:val="0"/>
      <w:sz w:val="30"/>
      <w:szCs w:val="20"/>
      <w:lang w:val="en-GB"/>
    </w:rPr>
  </w:style>
  <w:style w:type="character" w:styleId="PageNumber">
    <w:name w:val="page number"/>
    <w:basedOn w:val="DefaultParagraphFont"/>
    <w:rsid w:val="00045767"/>
  </w:style>
  <w:style w:type="character" w:styleId="Hyperlink">
    <w:name w:val="Hyperlink"/>
    <w:rsid w:val="00045767"/>
    <w:rPr>
      <w:color w:val="0000FF"/>
      <w:u w:val="single"/>
    </w:rPr>
  </w:style>
  <w:style w:type="table" w:styleId="TableGrid">
    <w:name w:val="Table Grid"/>
    <w:basedOn w:val="TableNormal"/>
    <w:uiPriority w:val="39"/>
    <w:rsid w:val="0004576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45767"/>
  </w:style>
  <w:style w:type="character" w:customStyle="1" w:styleId="ui-provider">
    <w:name w:val="ui-provider"/>
    <w:basedOn w:val="DefaultParagraphFont"/>
    <w:rsid w:val="00045767"/>
  </w:style>
  <w:style w:type="paragraph" w:styleId="NormalWeb">
    <w:name w:val="Normal (Web)"/>
    <w:basedOn w:val="Normal"/>
    <w:uiPriority w:val="99"/>
    <w:semiHidden/>
    <w:unhideWhenUsed/>
    <w:rsid w:val="00045767"/>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8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www.wwetb.ie/about/organisation/compliance/wwetb-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yperlink" Target="https://www.wwetb.ie/about/organisation/compliance/wwetb-policies/" TargetMode="External"/><Relationship Id="rId2" Type="http://schemas.openxmlformats.org/officeDocument/2006/relationships/styles" Target="styles.xml"/><Relationship Id="rId16" Type="http://schemas.openxmlformats.org/officeDocument/2006/relationships/hyperlink" Target="https://www.wwetb.ie/about/organisation/compliance/wwetb-polici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s://www.wwetb.ie/about/organisation/compliance/wwetb-policies/" TargetMode="Externa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ww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12717</Characters>
  <Application>Microsoft Office Word</Application>
  <DocSecurity>0</DocSecurity>
  <Lines>105</Lines>
  <Paragraphs>29</Paragraphs>
  <ScaleCrop>false</ScaleCrop>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Redmond</dc:creator>
  <cp:keywords/>
  <dc:description/>
  <cp:lastModifiedBy>Heather Goldsmith</cp:lastModifiedBy>
  <cp:revision>2</cp:revision>
  <dcterms:created xsi:type="dcterms:W3CDTF">2024-10-24T09:00:00Z</dcterms:created>
  <dcterms:modified xsi:type="dcterms:W3CDTF">2024-10-24T09:00:00Z</dcterms:modified>
</cp:coreProperties>
</file>